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84765A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</w:t>
      </w:r>
      <w:r w:rsidR="00277B5B">
        <w:rPr>
          <w:rFonts w:ascii="Times New Roman" w:hAnsi="Times New Roman" w:cs="Times New Roman"/>
          <w:b/>
          <w:bCs/>
        </w:rPr>
        <w:t>61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55D90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469076B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77B5B">
        <w:rPr>
          <w:rFonts w:ascii="Times New Roman" w:hAnsi="Times New Roman"/>
          <w:b/>
          <w:bCs/>
          <w:szCs w:val="22"/>
          <w:u w:val="single"/>
        </w:rPr>
        <w:t>R$ 11.298,79 (Onze mil duzentos e noventa e oito reais e setenta e nove centavos) de serviços de mão de obra</w:t>
      </w:r>
      <w:r w:rsidR="00277B5B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9B44A4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77B5B">
        <w:rPr>
          <w:rFonts w:ascii="Times New Roman" w:hAnsi="Times New Roman" w:cs="Times New Roman"/>
        </w:rPr>
        <w:t>05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571444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DA744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61F18"/>
    <w:rsid w:val="00264F01"/>
    <w:rsid w:val="00277B5B"/>
    <w:rsid w:val="002928FA"/>
    <w:rsid w:val="002F2D01"/>
    <w:rsid w:val="00357977"/>
    <w:rsid w:val="00396BE8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2026-03-05T17:53:00Z</cp:lastPrinted>
  <dcterms:created xsi:type="dcterms:W3CDTF">2026-03-05T17:44:00Z</dcterms:created>
  <dcterms:modified xsi:type="dcterms:W3CDTF">2026-03-05T17:54:00Z</dcterms:modified>
</cp:coreProperties>
</file>