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78178" w14:textId="77777777" w:rsidR="00A26867" w:rsidRPr="00A26867" w:rsidRDefault="00A26867" w:rsidP="00A26867">
      <w:pPr>
        <w:pStyle w:val="Ttulo"/>
        <w:spacing w:line="360" w:lineRule="auto"/>
        <w:rPr>
          <w:b/>
          <w:bCs/>
          <w:sz w:val="22"/>
          <w:szCs w:val="22"/>
        </w:rPr>
      </w:pPr>
      <w:r w:rsidRPr="00A26867">
        <w:rPr>
          <w:b/>
          <w:bCs/>
          <w:sz w:val="22"/>
          <w:szCs w:val="22"/>
          <w:u w:val="single"/>
        </w:rPr>
        <w:t>CONTRATO PARA ENTREGA DE MERCADORIA Nº. 101/2026</w:t>
      </w:r>
    </w:p>
    <w:p w14:paraId="7D8E98E1" w14:textId="77777777" w:rsidR="00A26867" w:rsidRPr="005C3F64" w:rsidRDefault="00A26867" w:rsidP="00A2686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28BEA18" w14:textId="77777777" w:rsidR="00A26867" w:rsidRPr="009C35CC" w:rsidRDefault="00A26867" w:rsidP="00A26867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CIPAL/ UNIDADE BASICA DE SAUDE.</w:t>
      </w:r>
    </w:p>
    <w:p w14:paraId="2CA08C63" w14:textId="77777777" w:rsidR="00A26867" w:rsidRPr="005C3F64" w:rsidRDefault="00A26867" w:rsidP="00A26867">
      <w:pPr>
        <w:jc w:val="both"/>
        <w:rPr>
          <w:rFonts w:ascii="Times New Roman" w:hAnsi="Times New Roman" w:cs="Times New Roman"/>
          <w:b/>
        </w:rPr>
      </w:pPr>
    </w:p>
    <w:p w14:paraId="26367A7F" w14:textId="77777777" w:rsidR="00A26867" w:rsidRPr="00D66EC2" w:rsidRDefault="00A26867" w:rsidP="00A26867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795, Bairro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>, doravante denominado CONTRATADO(a),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13062D63" w14:textId="77777777" w:rsidR="00A26867" w:rsidRPr="009C35CC" w:rsidRDefault="00A26867" w:rsidP="00A2686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14:paraId="6F07DADF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1B6487C9" w14:textId="77777777" w:rsidR="00A26867" w:rsidRPr="00C9134C" w:rsidRDefault="00A26867" w:rsidP="00A2686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5.</w:t>
      </w:r>
    </w:p>
    <w:p w14:paraId="7AB9FDB6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4C472B33" w14:textId="77777777" w:rsidR="00A26867" w:rsidRPr="005C3F64" w:rsidRDefault="00A26867" w:rsidP="00A26867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61511592" w14:textId="77777777" w:rsidR="00A26867" w:rsidRPr="009C35CC" w:rsidRDefault="00A26867" w:rsidP="00A26867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7EB57E44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13B9FD0D" w14:textId="77777777" w:rsidR="00A26867" w:rsidRPr="00D66EC2" w:rsidRDefault="00A26867" w:rsidP="00A26867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612DA96C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TERCEIRA - NORMAS DE EXECUÇÃO</w:t>
      </w:r>
    </w:p>
    <w:p w14:paraId="2FC97BF0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014/2025.</w:t>
      </w:r>
    </w:p>
    <w:p w14:paraId="5FA468A6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414F8691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A26867" w:rsidRPr="002D6B0C" w14:paraId="74B96C2B" w14:textId="77777777" w:rsidTr="00FE3A12">
        <w:tc>
          <w:tcPr>
            <w:tcW w:w="993" w:type="dxa"/>
          </w:tcPr>
          <w:p w14:paraId="22EA2F7C" w14:textId="77777777" w:rsidR="00A26867" w:rsidRPr="002D6B0C" w:rsidRDefault="00A26867" w:rsidP="00FE3A1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0D2C747A" w14:textId="77777777" w:rsidR="00A26867" w:rsidRPr="002D6B0C" w:rsidRDefault="00A26867" w:rsidP="00FE3A1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7D7D2A48" w14:textId="77777777" w:rsidR="00A26867" w:rsidRPr="002D6B0C" w:rsidRDefault="00A26867" w:rsidP="00FE3A1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45CC14AD" w14:textId="77777777" w:rsidR="00A26867" w:rsidRPr="002D6B0C" w:rsidRDefault="00A26867" w:rsidP="00FE3A1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414208E3" w14:textId="77777777" w:rsidR="00A26867" w:rsidRPr="002D6B0C" w:rsidRDefault="00A26867" w:rsidP="00FE3A1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1D5BD6B7" w14:textId="77777777" w:rsidR="00A26867" w:rsidRPr="002D6B0C" w:rsidRDefault="00A26867" w:rsidP="00FE3A1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6748F3AF" w14:textId="77777777" w:rsidR="00A26867" w:rsidRPr="002D6B0C" w:rsidRDefault="00A26867" w:rsidP="00FE3A1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A26867" w:rsidRPr="002D6B0C" w14:paraId="1CD8E684" w14:textId="77777777" w:rsidTr="00FE3A12">
        <w:tc>
          <w:tcPr>
            <w:tcW w:w="993" w:type="dxa"/>
          </w:tcPr>
          <w:p w14:paraId="0877A788" w14:textId="77777777" w:rsidR="00A26867" w:rsidRPr="002D6B0C" w:rsidRDefault="00A26867" w:rsidP="00FE3A1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992" w:type="dxa"/>
          </w:tcPr>
          <w:p w14:paraId="7162D443" w14:textId="77777777" w:rsidR="00A26867" w:rsidRPr="002D6B0C" w:rsidRDefault="00A26867" w:rsidP="00FE3A1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7775EF98" w14:textId="77777777" w:rsidR="00A26867" w:rsidRPr="002D6B0C" w:rsidRDefault="00A26867" w:rsidP="00FE3A12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SORO FISIOLOGICO 100 ML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sistema fechado</w:t>
            </w:r>
          </w:p>
        </w:tc>
        <w:tc>
          <w:tcPr>
            <w:tcW w:w="1134" w:type="dxa"/>
          </w:tcPr>
          <w:p w14:paraId="027591BC" w14:textId="77777777" w:rsidR="00A26867" w:rsidRPr="002D6B0C" w:rsidRDefault="00A26867" w:rsidP="00FE3A1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</w:t>
            </w:r>
          </w:p>
        </w:tc>
        <w:tc>
          <w:tcPr>
            <w:tcW w:w="1276" w:type="dxa"/>
          </w:tcPr>
          <w:p w14:paraId="736481FB" w14:textId="77777777" w:rsidR="00A26867" w:rsidRPr="002D6B0C" w:rsidRDefault="00A26867" w:rsidP="00FE3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BASAL</w:t>
            </w:r>
          </w:p>
        </w:tc>
        <w:tc>
          <w:tcPr>
            <w:tcW w:w="1275" w:type="dxa"/>
          </w:tcPr>
          <w:p w14:paraId="71DB6C39" w14:textId="77777777" w:rsidR="00A26867" w:rsidRPr="002D6B0C" w:rsidRDefault="00A26867" w:rsidP="00FE3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R$ 3,26</w:t>
            </w:r>
          </w:p>
        </w:tc>
        <w:tc>
          <w:tcPr>
            <w:tcW w:w="1418" w:type="dxa"/>
          </w:tcPr>
          <w:p w14:paraId="09D3C929" w14:textId="77777777" w:rsidR="00A26867" w:rsidRPr="002D6B0C" w:rsidRDefault="00A26867" w:rsidP="00FE3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R$ 978,00</w:t>
            </w:r>
          </w:p>
        </w:tc>
      </w:tr>
      <w:tr w:rsidR="00A26867" w:rsidRPr="002D6B0C" w14:paraId="20858861" w14:textId="77777777" w:rsidTr="00FE3A12">
        <w:tc>
          <w:tcPr>
            <w:tcW w:w="993" w:type="dxa"/>
          </w:tcPr>
          <w:p w14:paraId="48100768" w14:textId="77777777" w:rsidR="00A26867" w:rsidRPr="002D6B0C" w:rsidRDefault="00A26867" w:rsidP="00FE3A1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29F8F620" w14:textId="77777777" w:rsidR="00A26867" w:rsidRPr="002D6B0C" w:rsidRDefault="00A26867" w:rsidP="00FE3A1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4F06FF31" w14:textId="77777777" w:rsidR="00A26867" w:rsidRPr="002D6B0C" w:rsidRDefault="00A26867" w:rsidP="00FE3A1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78E546" w14:textId="77777777" w:rsidR="00A26867" w:rsidRPr="002D6B0C" w:rsidRDefault="00A26867" w:rsidP="00FE3A1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6B008C8A" w14:textId="77777777" w:rsidR="00A26867" w:rsidRPr="002D6B0C" w:rsidRDefault="00A26867" w:rsidP="00FE3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0F1C695F" w14:textId="77777777" w:rsidR="00A26867" w:rsidRPr="002D6B0C" w:rsidRDefault="00A26867" w:rsidP="00FE3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50030FE4" w14:textId="77777777" w:rsidR="00A26867" w:rsidRPr="002D6B0C" w:rsidRDefault="00A26867" w:rsidP="00FE3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978,00</w:t>
            </w:r>
          </w:p>
        </w:tc>
      </w:tr>
    </w:tbl>
    <w:p w14:paraId="3DCDAFF4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16E3FEC2" w14:textId="77777777" w:rsidR="00A26867" w:rsidRPr="009C35CC" w:rsidRDefault="00A26867" w:rsidP="00A26867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R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$ 978,00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novecentos e setenta e oito reais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).</w:t>
      </w:r>
    </w:p>
    <w:p w14:paraId="43B10728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796C6996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4F1B9A73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14:paraId="71010A76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5C3F64">
        <w:rPr>
          <w:rFonts w:ascii="Times New Roman" w:hAnsi="Times New Roman" w:cs="Times New Roman"/>
        </w:rPr>
        <w:t>as nota fiscal/fatura</w:t>
      </w:r>
      <w:proofErr w:type="gramEnd"/>
      <w:r w:rsidRPr="005C3F64">
        <w:rPr>
          <w:rFonts w:ascii="Times New Roman" w:hAnsi="Times New Roman" w:cs="Times New Roman"/>
        </w:rPr>
        <w:t xml:space="preserve">. </w:t>
      </w:r>
    </w:p>
    <w:p w14:paraId="4FFB4528" w14:textId="77777777" w:rsidR="00A26867" w:rsidRPr="009C35CC" w:rsidRDefault="00A26867" w:rsidP="00A2686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</w:t>
      </w:r>
      <w:r>
        <w:rPr>
          <w:rFonts w:ascii="Times New Roman" w:hAnsi="Times New Roman" w:cs="Times New Roman"/>
          <w:color w:val="000000"/>
        </w:rPr>
        <w:t>juros de 0,5% ao mês, pro rata.</w:t>
      </w:r>
    </w:p>
    <w:p w14:paraId="7598E5C5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05B3B965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ou até sua entrega total.</w:t>
      </w:r>
    </w:p>
    <w:p w14:paraId="5ADC10DC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477FB877" w14:textId="77777777" w:rsidR="00A26867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de 2024.</w:t>
      </w:r>
    </w:p>
    <w:p w14:paraId="09D48054" w14:textId="77777777" w:rsidR="00A26867" w:rsidRPr="00FB7FC1" w:rsidRDefault="00A26867" w:rsidP="00A26867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0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 – SECRETARIA MUN. DA SAÚDE</w:t>
      </w:r>
    </w:p>
    <w:p w14:paraId="384BDADA" w14:textId="77777777" w:rsidR="00A26867" w:rsidRPr="00FB7FC1" w:rsidRDefault="00A26867" w:rsidP="00A26867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 – FUNDO MUNICIPAL DA SAÚDE</w:t>
      </w:r>
    </w:p>
    <w:p w14:paraId="5117A9D9" w14:textId="77777777" w:rsidR="00A26867" w:rsidRPr="00FB7FC1" w:rsidRDefault="00A26867" w:rsidP="00A26867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08.01.10.301.0070.2072.4500.3110</w:t>
      </w: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– MANUT. ATENÇÃO BASICA EM SAÚDE</w:t>
      </w:r>
    </w:p>
    <w:p w14:paraId="13DBBCB5" w14:textId="77777777" w:rsidR="00A26867" w:rsidRPr="00FB7FC1" w:rsidRDefault="00A26867" w:rsidP="00A26867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lastRenderedPageBreak/>
        <w:t>33.90.30.00.00.00.00 – MATERIAL DE CONSUMO</w:t>
      </w:r>
    </w:p>
    <w:p w14:paraId="6FE31B2E" w14:textId="77777777" w:rsidR="00A26867" w:rsidRPr="00FB7FC1" w:rsidRDefault="00A26867" w:rsidP="00A26867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RV- </w:t>
      </w:r>
      <w:bookmarkEnd w:id="0"/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4500, 4011</w:t>
      </w:r>
    </w:p>
    <w:p w14:paraId="7696B316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0E614B1B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458B04E1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146FCD1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</w:t>
      </w:r>
      <w:proofErr w:type="gramEnd"/>
      <w:r w:rsidRPr="005C3F64">
        <w:rPr>
          <w:rFonts w:ascii="Times New Roman" w:hAnsi="Times New Roman" w:cs="Times New Roman"/>
        </w:rPr>
        <w:t xml:space="preserve"> CONTRATANTE:</w:t>
      </w:r>
    </w:p>
    <w:p w14:paraId="1B5D7F92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6CF3CCDE" w14:textId="77777777" w:rsidR="00A26867" w:rsidRPr="009C35CC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60075B44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1545369E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14:paraId="1B4D08FE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755EB796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4DB5E1FD" w14:textId="77777777" w:rsidR="00A26867" w:rsidRPr="005C3F64" w:rsidRDefault="00A26867" w:rsidP="00A26867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55AB8159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2F8E1663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78FDB2BF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37BF40F9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3F2C6666" w14:textId="77777777" w:rsidR="00A26867" w:rsidRPr="005C3F64" w:rsidRDefault="00A26867" w:rsidP="00A26867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25613E02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1E949C3C" w14:textId="77777777" w:rsidR="00A26867" w:rsidRPr="009C35CC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463A648A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492FEB8F" w14:textId="77777777" w:rsidR="00A26867" w:rsidRPr="007B3B4F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</w:t>
      </w:r>
      <w:proofErr w:type="gramStart"/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 e</w:t>
      </w:r>
      <w:proofErr w:type="gramEnd"/>
      <w:r w:rsidRPr="005C3F64">
        <w:rPr>
          <w:rFonts w:ascii="Times New Roman" w:hAnsi="Times New Roman" w:cs="Times New Roman"/>
        </w:rPr>
        <w:t xml:space="preserve">, cujas normas ficam incorporadas ao presente </w:t>
      </w:r>
      <w:r w:rsidRPr="005C3F64">
        <w:rPr>
          <w:rFonts w:ascii="Times New Roman" w:hAnsi="Times New Roman" w:cs="Times New Roman"/>
        </w:rPr>
        <w:lastRenderedPageBreak/>
        <w:t>instrumento, ainda que delas não se faça menção expressa.</w:t>
      </w:r>
    </w:p>
    <w:p w14:paraId="4E6C963B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36CC21A3" w14:textId="77777777" w:rsidR="00A26867" w:rsidRPr="005C41AC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503339A3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583710BC" w14:textId="77777777" w:rsidR="00A26867" w:rsidRPr="007B3B4F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5389D310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6972F3B0" w14:textId="77777777" w:rsidR="00A26867" w:rsidRPr="004667DB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79FB8FD5" w14:textId="77777777" w:rsidR="00A26867" w:rsidRPr="005C3F64" w:rsidRDefault="00A26867" w:rsidP="00A2686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42C9E9F8" w14:textId="77777777" w:rsidR="00A26867" w:rsidRDefault="00A26867" w:rsidP="00A26867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06 de abril de 2026.</w:t>
      </w:r>
    </w:p>
    <w:p w14:paraId="5721B838" w14:textId="77777777" w:rsidR="00A26867" w:rsidRPr="005C3F64" w:rsidRDefault="00A26867" w:rsidP="00A26867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43A5101D" w14:textId="77777777" w:rsidR="00A26867" w:rsidRPr="005C3F64" w:rsidRDefault="00A26867" w:rsidP="00A26867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2E680539" w14:textId="77777777" w:rsidR="00A26867" w:rsidRPr="005C3F64" w:rsidRDefault="00A26867" w:rsidP="00A26867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 xml:space="preserve">CLEONICE PASQUALOTTO DA PAIXAO </w:t>
      </w:r>
      <w:r>
        <w:rPr>
          <w:rFonts w:ascii="Times New Roman" w:hAnsi="Times New Roman" w:cs="Times New Roman"/>
          <w:b/>
        </w:rPr>
        <w:t>T</w:t>
      </w:r>
      <w:r w:rsidRPr="005C3F64">
        <w:rPr>
          <w:rFonts w:ascii="Times New Roman" w:hAnsi="Times New Roman" w:cs="Times New Roman"/>
          <w:b/>
        </w:rPr>
        <w:t>OLEDO</w:t>
      </w:r>
    </w:p>
    <w:p w14:paraId="679D29A1" w14:textId="77777777" w:rsidR="00A26867" w:rsidRPr="005C3F64" w:rsidRDefault="00A26867" w:rsidP="00A26867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13530219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72842F2D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412D718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1D29666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36E0A95D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63CE143F" w14:textId="77777777" w:rsidR="00A26867" w:rsidRPr="006D3E61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14:paraId="73EBAF51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33B1AEFD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4292DD6D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17457D4F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5FE509F4" w14:textId="77777777" w:rsidR="00A26867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70BBAFB4" w14:textId="77777777" w:rsidR="00A26867" w:rsidRPr="006D3E61" w:rsidRDefault="00A26867" w:rsidP="00A26867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6B5072F7" w14:textId="77777777" w:rsidR="00A26867" w:rsidRPr="005C3F64" w:rsidRDefault="00A26867" w:rsidP="00A2686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8576133" w14:textId="77777777" w:rsidR="00A26867" w:rsidRPr="005C3F64" w:rsidRDefault="00A26867" w:rsidP="00A2686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1B38918F" w14:textId="77777777" w:rsidR="00A26867" w:rsidRPr="005C3F64" w:rsidRDefault="00A26867" w:rsidP="00A26867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7859329F" w14:textId="77777777" w:rsidR="00EB27A8" w:rsidRDefault="00EB27A8"/>
    <w:sectPr w:rsidR="00EB27A8" w:rsidSect="00A26867">
      <w:headerReference w:type="default" r:id="rId5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DEFB" w14:textId="77777777" w:rsidR="00A26867" w:rsidRDefault="00A26867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913539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867"/>
    <w:rsid w:val="0000136E"/>
    <w:rsid w:val="00935051"/>
    <w:rsid w:val="00A26867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9A684"/>
  <w15:chartTrackingRefBased/>
  <w15:docId w15:val="{9826744D-8D97-449D-9744-AF722FEDB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2686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268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68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68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68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68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68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68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68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68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68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68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68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686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686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68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686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68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686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A268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A268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68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268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68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2686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A2686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2686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68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686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686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26867"/>
  </w:style>
  <w:style w:type="character" w:customStyle="1" w:styleId="CorpodetextoChar">
    <w:name w:val="Corpo de texto Char"/>
    <w:basedOn w:val="Fontepargpadro"/>
    <w:link w:val="Corpodetexto"/>
    <w:uiPriority w:val="1"/>
    <w:rsid w:val="00A26867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1385</Words>
  <Characters>7479</Characters>
  <Application>Microsoft Office Word</Application>
  <DocSecurity>0</DocSecurity>
  <Lines>62</Lines>
  <Paragraphs>17</Paragraphs>
  <ScaleCrop>false</ScaleCrop>
  <Company/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2026-04-06T18:19:00Z</dcterms:created>
  <dcterms:modified xsi:type="dcterms:W3CDTF">2026-04-06T18:20:00Z</dcterms:modified>
</cp:coreProperties>
</file>