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753" w:rsidRPr="004E4723" w:rsidRDefault="00172918" w:rsidP="005D1BE6">
      <w:pPr>
        <w:spacing w:before="100" w:beforeAutospacing="1" w:after="100" w:afterAutospacing="1"/>
        <w:ind w:right="142"/>
        <w:jc w:val="center"/>
        <w:rPr>
          <w:rStyle w:val="Forte"/>
          <w:rFonts w:ascii="Arial" w:hAnsi="Arial" w:cs="Arial"/>
          <w:szCs w:val="24"/>
        </w:rPr>
      </w:pPr>
      <w:r>
        <w:rPr>
          <w:rStyle w:val="Forte"/>
          <w:rFonts w:ascii="Arial" w:hAnsi="Arial" w:cs="Arial"/>
          <w:szCs w:val="24"/>
        </w:rPr>
        <w:t>CONTRATO Nº 34, DE 03 DE JUNHO</w:t>
      </w:r>
      <w:r w:rsidR="006412D4" w:rsidRPr="004E4723">
        <w:rPr>
          <w:rStyle w:val="Forte"/>
          <w:rFonts w:ascii="Arial" w:hAnsi="Arial" w:cs="Arial"/>
          <w:szCs w:val="24"/>
        </w:rPr>
        <w:t xml:space="preserve"> DE </w:t>
      </w:r>
      <w:r w:rsidR="005B2753" w:rsidRPr="004E4723">
        <w:rPr>
          <w:rStyle w:val="Forte"/>
          <w:rFonts w:ascii="Arial" w:hAnsi="Arial" w:cs="Arial"/>
          <w:szCs w:val="24"/>
        </w:rPr>
        <w:t>20</w:t>
      </w:r>
      <w:r w:rsidR="006412D4" w:rsidRPr="004E4723">
        <w:rPr>
          <w:rStyle w:val="Forte"/>
          <w:rFonts w:ascii="Arial" w:hAnsi="Arial" w:cs="Arial"/>
          <w:szCs w:val="24"/>
        </w:rPr>
        <w:t>20</w:t>
      </w:r>
      <w:r w:rsidR="005B2753" w:rsidRPr="004E4723">
        <w:rPr>
          <w:rStyle w:val="Forte"/>
          <w:rFonts w:ascii="Arial" w:hAnsi="Arial" w:cs="Arial"/>
          <w:szCs w:val="24"/>
        </w:rPr>
        <w:t>.</w:t>
      </w:r>
    </w:p>
    <w:p w:rsidR="00655622" w:rsidRPr="004E4723" w:rsidRDefault="00655622" w:rsidP="005D1BE6">
      <w:pPr>
        <w:spacing w:before="100" w:beforeAutospacing="1" w:after="100" w:afterAutospacing="1"/>
        <w:ind w:left="4248" w:right="142" w:firstLine="0"/>
        <w:rPr>
          <w:rFonts w:ascii="Arial" w:hAnsi="Arial" w:cs="Arial"/>
          <w:szCs w:val="24"/>
        </w:rPr>
      </w:pPr>
      <w:r w:rsidRPr="004E4723">
        <w:rPr>
          <w:rStyle w:val="Forte"/>
          <w:rFonts w:ascii="Arial" w:hAnsi="Arial" w:cs="Arial"/>
          <w:szCs w:val="24"/>
        </w:rPr>
        <w:t>P</w:t>
      </w:r>
      <w:r w:rsidR="002E5D4A">
        <w:rPr>
          <w:rStyle w:val="Forte"/>
          <w:rFonts w:ascii="Arial" w:hAnsi="Arial" w:cs="Arial"/>
          <w:szCs w:val="24"/>
        </w:rPr>
        <w:t>restação de serviços</w:t>
      </w:r>
      <w:r w:rsidR="004E4723" w:rsidRPr="004E4723">
        <w:rPr>
          <w:rFonts w:ascii="Arial" w:hAnsi="Arial" w:cs="Arial"/>
          <w:b/>
          <w:bCs/>
          <w:szCs w:val="24"/>
        </w:rPr>
        <w:t xml:space="preserve"> técnico profissionais especializados na AREA DE ANÁLISES CLÍNICAS</w:t>
      </w:r>
      <w:r w:rsidRPr="004E4723">
        <w:rPr>
          <w:rStyle w:val="Forte"/>
          <w:rFonts w:ascii="Arial" w:hAnsi="Arial" w:cs="Arial"/>
          <w:szCs w:val="24"/>
        </w:rPr>
        <w:t>.</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CONTRATANTE</w:t>
      </w:r>
      <w:r w:rsidRPr="004E4723">
        <w:rPr>
          <w:rStyle w:val="Forte"/>
          <w:rFonts w:ascii="Arial" w:hAnsi="Arial" w:cs="Arial"/>
          <w:szCs w:val="24"/>
        </w:rPr>
        <w:t>: MUNICÍPIO DE FORTALEZA DOS VALOS/RS,</w:t>
      </w:r>
      <w:r w:rsidRPr="004E4723">
        <w:rPr>
          <w:rFonts w:ascii="Arial" w:hAnsi="Arial" w:cs="Arial"/>
          <w:szCs w:val="24"/>
        </w:rPr>
        <w:t xml:space="preserve"> com sede administrativa na RUA </w:t>
      </w:r>
      <w:proofErr w:type="gramStart"/>
      <w:r w:rsidRPr="004E4723">
        <w:rPr>
          <w:rFonts w:ascii="Arial" w:hAnsi="Arial" w:cs="Arial"/>
          <w:szCs w:val="24"/>
        </w:rPr>
        <w:t>RUBERT,</w:t>
      </w:r>
      <w:proofErr w:type="gramEnd"/>
      <w:r w:rsidRPr="004E4723">
        <w:rPr>
          <w:rFonts w:ascii="Arial" w:hAnsi="Arial" w:cs="Arial"/>
          <w:szCs w:val="24"/>
        </w:rPr>
        <w:t>Nº.900 - CEP:98125-000 - BAIRRO:CENTRO - CIDADE:FORTALEZA DOS VALOS - RS, inscrito no 89</w:t>
      </w:r>
      <w:r w:rsidR="005D1BE6">
        <w:rPr>
          <w:rFonts w:ascii="Arial" w:hAnsi="Arial" w:cs="Arial"/>
          <w:szCs w:val="24"/>
        </w:rPr>
        <w:t>.</w:t>
      </w:r>
      <w:r w:rsidRPr="004E4723">
        <w:rPr>
          <w:rFonts w:ascii="Arial" w:hAnsi="Arial" w:cs="Arial"/>
          <w:szCs w:val="24"/>
        </w:rPr>
        <w:t>708</w:t>
      </w:r>
      <w:r w:rsidR="005D1BE6">
        <w:rPr>
          <w:rFonts w:ascii="Arial" w:hAnsi="Arial" w:cs="Arial"/>
          <w:szCs w:val="24"/>
        </w:rPr>
        <w:t>.</w:t>
      </w:r>
      <w:r w:rsidRPr="004E4723">
        <w:rPr>
          <w:rFonts w:ascii="Arial" w:hAnsi="Arial" w:cs="Arial"/>
          <w:szCs w:val="24"/>
        </w:rPr>
        <w:t>051</w:t>
      </w:r>
      <w:r w:rsidR="005D1BE6">
        <w:rPr>
          <w:rFonts w:ascii="Arial" w:hAnsi="Arial" w:cs="Arial"/>
          <w:szCs w:val="24"/>
        </w:rPr>
        <w:t>/</w:t>
      </w:r>
      <w:r w:rsidRPr="004E4723">
        <w:rPr>
          <w:rFonts w:ascii="Arial" w:hAnsi="Arial" w:cs="Arial"/>
          <w:szCs w:val="24"/>
        </w:rPr>
        <w:t>0001</w:t>
      </w:r>
      <w:r w:rsidR="005D1BE6">
        <w:rPr>
          <w:rFonts w:ascii="Arial" w:hAnsi="Arial" w:cs="Arial"/>
          <w:szCs w:val="24"/>
        </w:rPr>
        <w:t>-</w:t>
      </w:r>
      <w:r w:rsidRPr="004E4723">
        <w:rPr>
          <w:rFonts w:ascii="Arial" w:hAnsi="Arial" w:cs="Arial"/>
          <w:szCs w:val="24"/>
        </w:rPr>
        <w:t xml:space="preserve">86, neste ato representado, pela sua Prefeita Municipal a Sra. MARCIA ROSSATTO FREDI, brasileira, casada, professora, residente nesta cidade, portador da cédula de identidade RG nº. 1043974268 e CPF/MF n. 513.301.130-04 doravante denominada simplesmente </w:t>
      </w:r>
      <w:r w:rsidRPr="004E4723">
        <w:rPr>
          <w:rStyle w:val="Forte"/>
          <w:rFonts w:ascii="Arial" w:hAnsi="Arial" w:cs="Arial"/>
          <w:szCs w:val="24"/>
        </w:rPr>
        <w:t>CONTRATANTE</w:t>
      </w:r>
      <w:r w:rsidRPr="004E4723">
        <w:rPr>
          <w:rFonts w:ascii="Arial" w:hAnsi="Arial" w:cs="Arial"/>
          <w:szCs w:val="24"/>
        </w:rPr>
        <w:t>.</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b/>
          <w:bCs/>
          <w:szCs w:val="24"/>
          <w:u w:val="single"/>
        </w:rPr>
        <w:t>CONTRATADA</w:t>
      </w:r>
      <w:r w:rsidRPr="004E4723">
        <w:rPr>
          <w:rFonts w:ascii="Arial" w:hAnsi="Arial" w:cs="Arial"/>
          <w:szCs w:val="24"/>
        </w:rPr>
        <w:t xml:space="preserve">: </w:t>
      </w:r>
      <w:r w:rsidR="00F34D33" w:rsidRPr="004E4723">
        <w:rPr>
          <w:rFonts w:ascii="Arial" w:hAnsi="Arial" w:cs="Arial"/>
          <w:b/>
          <w:szCs w:val="24"/>
        </w:rPr>
        <w:t>LABVIDA ANÁLISES CLÍNICAS LTDA</w:t>
      </w:r>
      <w:r w:rsidR="00F34D33" w:rsidRPr="004E4723">
        <w:rPr>
          <w:rFonts w:ascii="Arial" w:hAnsi="Arial" w:cs="Arial"/>
          <w:szCs w:val="24"/>
        </w:rPr>
        <w:t xml:space="preserve">., pessoa jurídica de Direito Privado, inscrito no CNPJ nº 10.584.981/0001-15, com sede na Rua </w:t>
      </w:r>
      <w:proofErr w:type="spellStart"/>
      <w:r w:rsidR="00F34D33" w:rsidRPr="004E4723">
        <w:rPr>
          <w:rFonts w:ascii="Arial" w:hAnsi="Arial" w:cs="Arial"/>
          <w:szCs w:val="24"/>
        </w:rPr>
        <w:t>Facco</w:t>
      </w:r>
      <w:proofErr w:type="spellEnd"/>
      <w:r w:rsidR="00F34D33" w:rsidRPr="004E4723">
        <w:rPr>
          <w:rFonts w:ascii="Arial" w:hAnsi="Arial" w:cs="Arial"/>
          <w:szCs w:val="24"/>
        </w:rPr>
        <w:t xml:space="preserve">, nº 853, na cidade de </w:t>
      </w:r>
      <w:r w:rsidR="00F34D33" w:rsidRPr="004E4723">
        <w:rPr>
          <w:rFonts w:ascii="Arial" w:hAnsi="Arial" w:cs="Arial"/>
          <w:b/>
          <w:szCs w:val="24"/>
        </w:rPr>
        <w:t>FORTALEZA DOS VALOS/RS</w:t>
      </w:r>
      <w:r w:rsidR="00F34D33" w:rsidRPr="004E4723">
        <w:rPr>
          <w:rFonts w:ascii="Arial" w:hAnsi="Arial" w:cs="Arial"/>
          <w:szCs w:val="24"/>
        </w:rPr>
        <w:t xml:space="preserve">, neste ato representado pela  sua sócia gerente a Sra.: </w:t>
      </w:r>
      <w:r w:rsidR="00F34D33" w:rsidRPr="004E4723">
        <w:rPr>
          <w:rFonts w:ascii="Arial" w:hAnsi="Arial" w:cs="Arial"/>
          <w:b/>
          <w:szCs w:val="24"/>
        </w:rPr>
        <w:t>RENATA HORBACH RUBIN</w:t>
      </w:r>
      <w:r w:rsidR="00F34D33" w:rsidRPr="004E4723">
        <w:rPr>
          <w:rFonts w:ascii="Arial" w:hAnsi="Arial" w:cs="Arial"/>
          <w:szCs w:val="24"/>
        </w:rPr>
        <w:t xml:space="preserve">, brasileira, farmacêutica, CRF/RS nº 15.995 residente na Localidade de Sede Vitória, neste Município de FORTALEZA DOS VALOS/RS, portador do CPF nº 021.161.090-94 </w:t>
      </w:r>
      <w:r w:rsidRPr="004E4723">
        <w:rPr>
          <w:rFonts w:ascii="Arial" w:hAnsi="Arial" w:cs="Arial"/>
          <w:szCs w:val="24"/>
        </w:rPr>
        <w:t xml:space="preserve">doravante simplesmente denominada </w:t>
      </w:r>
      <w:r w:rsidRPr="004E4723">
        <w:rPr>
          <w:rFonts w:ascii="Arial" w:hAnsi="Arial" w:cs="Arial"/>
          <w:b/>
          <w:bCs/>
          <w:szCs w:val="24"/>
        </w:rPr>
        <w:t>CONTRATADA</w:t>
      </w:r>
      <w:r w:rsidRPr="004E4723">
        <w:rPr>
          <w:rFonts w:ascii="Arial" w:hAnsi="Arial" w:cs="Arial"/>
          <w:szCs w:val="24"/>
        </w:rPr>
        <w:t>, acordam entre si a prestação de serviços técnicos especializados, nos termos e condições a seguir estipuladas:</w:t>
      </w:r>
      <w:r w:rsidRPr="004E4723">
        <w:rPr>
          <w:rFonts w:ascii="Arial" w:eastAsia="MS Mincho" w:hAnsi="Arial" w:cs="Arial"/>
          <w:szCs w:val="24"/>
        </w:rPr>
        <w:t> </w:t>
      </w:r>
    </w:p>
    <w:p w:rsidR="005B2753" w:rsidRPr="004E4723" w:rsidRDefault="005B2753" w:rsidP="005D1BE6">
      <w:pPr>
        <w:spacing w:before="300" w:after="240" w:line="240" w:lineRule="auto"/>
        <w:ind w:right="142"/>
        <w:rPr>
          <w:rFonts w:ascii="Arial" w:hAnsi="Arial" w:cs="Arial"/>
          <w:szCs w:val="24"/>
          <w:u w:val="single"/>
        </w:rPr>
      </w:pPr>
      <w:r w:rsidRPr="004E4723">
        <w:rPr>
          <w:rStyle w:val="Forte"/>
          <w:rFonts w:ascii="Arial" w:hAnsi="Arial" w:cs="Arial"/>
          <w:szCs w:val="24"/>
          <w:u w:val="single"/>
        </w:rPr>
        <w:t>1. OBJETO</w:t>
      </w:r>
      <w:r w:rsidRPr="004E4723">
        <w:rPr>
          <w:rFonts w:ascii="Arial" w:hAnsi="Arial" w:cs="Arial"/>
          <w:szCs w:val="24"/>
          <w:u w:val="single"/>
        </w:rPr>
        <w:t xml:space="preserve">: </w:t>
      </w:r>
    </w:p>
    <w:p w:rsidR="0082719D" w:rsidRPr="004E4723" w:rsidRDefault="0082719D" w:rsidP="005D1BE6">
      <w:pPr>
        <w:spacing w:after="240" w:line="240" w:lineRule="auto"/>
        <w:ind w:right="142"/>
        <w:rPr>
          <w:rFonts w:ascii="Arial" w:eastAsia="MS Mincho" w:hAnsi="Arial" w:cs="Arial"/>
          <w:bCs/>
          <w:szCs w:val="24"/>
        </w:rPr>
      </w:pPr>
      <w:r w:rsidRPr="004E4723">
        <w:rPr>
          <w:rFonts w:ascii="Arial" w:eastAsia="MS Mincho" w:hAnsi="Arial" w:cs="Arial"/>
          <w:bCs/>
          <w:szCs w:val="24"/>
        </w:rPr>
        <w:t>O presente contrato tem por objeto a execução pela contratada de serviços técnico profissionais especializados na AREA DE ANÁLISES CLÍNICAS a serem prestados aos indivíduos que deles necessitarem e que venham a ser encaminhados pela Secretaria Municipal de Saúde, no âmbito do Sistema Único de Saúde, dentro dos limites quantitativos abaixo descritos, em conformidade com a resolução CIB 018/2020.</w:t>
      </w:r>
    </w:p>
    <w:p w:rsidR="0082719D" w:rsidRPr="004E4723" w:rsidRDefault="0082719D" w:rsidP="005D1BE6">
      <w:pPr>
        <w:spacing w:after="240" w:line="240" w:lineRule="auto"/>
        <w:ind w:right="142"/>
        <w:rPr>
          <w:rFonts w:ascii="Arial" w:eastAsia="MS Mincho" w:hAnsi="Arial" w:cs="Arial"/>
          <w:bCs/>
          <w:szCs w:val="24"/>
        </w:rPr>
      </w:pPr>
      <w:r w:rsidRPr="005D1BE6">
        <w:rPr>
          <w:rFonts w:ascii="Arial" w:eastAsia="MS Mincho" w:hAnsi="Arial" w:cs="Arial"/>
          <w:b/>
          <w:bCs/>
          <w:szCs w:val="24"/>
        </w:rPr>
        <w:t>§ 1º</w:t>
      </w:r>
      <w:r w:rsidRPr="004E4723">
        <w:rPr>
          <w:rFonts w:ascii="Arial" w:eastAsia="MS Mincho" w:hAnsi="Arial" w:cs="Arial"/>
          <w:bCs/>
          <w:szCs w:val="24"/>
        </w:rPr>
        <w:t xml:space="preserve"> Os serviços </w:t>
      </w:r>
      <w:r w:rsidR="003A46C9" w:rsidRPr="004E4723">
        <w:rPr>
          <w:rFonts w:ascii="Arial" w:eastAsia="MS Mincho" w:hAnsi="Arial" w:cs="Arial"/>
          <w:bCs/>
          <w:szCs w:val="24"/>
        </w:rPr>
        <w:t>técnicos profissionais especializados</w:t>
      </w:r>
      <w:r w:rsidRPr="004E4723">
        <w:rPr>
          <w:rFonts w:ascii="Arial" w:eastAsia="MS Mincho" w:hAnsi="Arial" w:cs="Arial"/>
          <w:bCs/>
          <w:szCs w:val="24"/>
        </w:rPr>
        <w:t xml:space="preserve"> compreendem </w:t>
      </w:r>
      <w:r w:rsidR="003A46C9" w:rsidRPr="004E4723">
        <w:rPr>
          <w:rFonts w:ascii="Arial" w:eastAsia="MS Mincho" w:hAnsi="Arial" w:cs="Arial"/>
          <w:bCs/>
          <w:szCs w:val="24"/>
        </w:rPr>
        <w:t>os serviços abaixo descritos</w:t>
      </w:r>
      <w:r w:rsidR="006E43A6">
        <w:rPr>
          <w:rFonts w:ascii="Arial" w:eastAsia="MS Mincho" w:hAnsi="Arial" w:cs="Arial"/>
          <w:bCs/>
          <w:szCs w:val="24"/>
        </w:rPr>
        <w:t>, até o limite de 953</w:t>
      </w:r>
      <w:r w:rsidR="00147765" w:rsidRPr="004E4723">
        <w:rPr>
          <w:rFonts w:ascii="Arial" w:eastAsia="MS Mincho" w:hAnsi="Arial" w:cs="Arial"/>
          <w:bCs/>
          <w:szCs w:val="24"/>
        </w:rPr>
        <w:t xml:space="preserve"> </w:t>
      </w:r>
      <w:r w:rsidR="006E43A6" w:rsidRPr="004E4723">
        <w:rPr>
          <w:rFonts w:ascii="Arial" w:eastAsia="MS Mincho" w:hAnsi="Arial" w:cs="Arial"/>
          <w:bCs/>
          <w:szCs w:val="24"/>
        </w:rPr>
        <w:t>(</w:t>
      </w:r>
      <w:r w:rsidR="006E43A6">
        <w:rPr>
          <w:rFonts w:ascii="Arial" w:eastAsia="MS Mincho" w:hAnsi="Arial" w:cs="Arial"/>
          <w:bCs/>
          <w:szCs w:val="24"/>
        </w:rPr>
        <w:t xml:space="preserve">novecentos e cinquenta e três) </w:t>
      </w:r>
      <w:r w:rsidR="00524C23">
        <w:rPr>
          <w:rFonts w:ascii="Arial" w:eastAsia="MS Mincho" w:hAnsi="Arial" w:cs="Arial"/>
          <w:bCs/>
          <w:szCs w:val="24"/>
        </w:rPr>
        <w:t xml:space="preserve">exames, </w:t>
      </w:r>
      <w:r w:rsidR="003A46C9" w:rsidRPr="004E4723">
        <w:rPr>
          <w:rFonts w:ascii="Arial" w:eastAsia="MS Mincho" w:hAnsi="Arial" w:cs="Arial"/>
          <w:bCs/>
          <w:szCs w:val="24"/>
        </w:rPr>
        <w:t>com limite máximo de valor de R$ 4.288,50 mensa</w:t>
      </w:r>
      <w:r w:rsidR="00147765">
        <w:rPr>
          <w:rFonts w:ascii="Arial" w:eastAsia="MS Mincho" w:hAnsi="Arial" w:cs="Arial"/>
          <w:bCs/>
          <w:szCs w:val="24"/>
        </w:rPr>
        <w:t>l</w:t>
      </w:r>
      <w:r w:rsidR="003A46C9" w:rsidRPr="004E4723">
        <w:rPr>
          <w:rFonts w:ascii="Arial" w:eastAsia="MS Mincho" w:hAnsi="Arial" w:cs="Arial"/>
          <w:bCs/>
          <w:szCs w:val="24"/>
        </w:rPr>
        <w:t>.</w:t>
      </w:r>
    </w:p>
    <w:tbl>
      <w:tblPr>
        <w:tblStyle w:val="Tabelacomgrade"/>
        <w:tblW w:w="8501" w:type="dxa"/>
        <w:tblInd w:w="708" w:type="dxa"/>
        <w:tblLook w:val="04A0" w:firstRow="1" w:lastRow="0" w:firstColumn="1" w:lastColumn="0" w:noHBand="0" w:noVBand="1"/>
      </w:tblPr>
      <w:tblGrid>
        <w:gridCol w:w="1959"/>
        <w:gridCol w:w="1991"/>
        <w:gridCol w:w="1807"/>
        <w:gridCol w:w="2744"/>
      </w:tblGrid>
      <w:tr w:rsidR="003A46C9" w:rsidRPr="004E4723" w:rsidTr="003A46C9">
        <w:tc>
          <w:tcPr>
            <w:tcW w:w="1806" w:type="dxa"/>
            <w:vMerge w:val="restart"/>
          </w:tcPr>
          <w:p w:rsidR="003A46C9" w:rsidRPr="004E4723" w:rsidRDefault="003A46C9" w:rsidP="005D1BE6">
            <w:pPr>
              <w:spacing w:after="240" w:line="240" w:lineRule="auto"/>
              <w:ind w:right="142"/>
              <w:rPr>
                <w:rFonts w:ascii="Arial" w:eastAsia="MS Mincho" w:hAnsi="Arial" w:cs="Arial"/>
                <w:bCs/>
                <w:szCs w:val="24"/>
              </w:rPr>
            </w:pPr>
            <w:r w:rsidRPr="004E4723">
              <w:rPr>
                <w:rFonts w:ascii="Arial" w:eastAsia="MS Mincho" w:hAnsi="Arial" w:cs="Arial"/>
                <w:bCs/>
                <w:szCs w:val="24"/>
              </w:rPr>
              <w:t>Procedimentos de diagnósticos em laboratório clínico</w:t>
            </w:r>
          </w:p>
        </w:tc>
        <w:tc>
          <w:tcPr>
            <w:tcW w:w="2017" w:type="dxa"/>
          </w:tcPr>
          <w:p w:rsidR="003A46C9" w:rsidRPr="004E4723" w:rsidRDefault="003A46C9" w:rsidP="005D1BE6">
            <w:pPr>
              <w:spacing w:after="240" w:line="240" w:lineRule="auto"/>
              <w:ind w:right="142"/>
              <w:rPr>
                <w:rFonts w:ascii="Arial" w:eastAsia="MS Mincho" w:hAnsi="Arial" w:cs="Arial"/>
                <w:bCs/>
                <w:szCs w:val="24"/>
              </w:rPr>
            </w:pPr>
            <w:r w:rsidRPr="004E4723">
              <w:rPr>
                <w:rFonts w:ascii="Arial" w:eastAsia="MS Mincho" w:hAnsi="Arial" w:cs="Arial"/>
                <w:bCs/>
                <w:szCs w:val="24"/>
              </w:rPr>
              <w:t>Físico mensal aproximado</w:t>
            </w:r>
          </w:p>
        </w:tc>
        <w:tc>
          <w:tcPr>
            <w:tcW w:w="1843" w:type="dxa"/>
          </w:tcPr>
          <w:p w:rsidR="003A46C9" w:rsidRPr="004E4723" w:rsidRDefault="003A46C9" w:rsidP="005D1BE6">
            <w:pPr>
              <w:spacing w:after="240" w:line="240" w:lineRule="auto"/>
              <w:ind w:right="142"/>
              <w:rPr>
                <w:rFonts w:ascii="Arial" w:eastAsia="MS Mincho" w:hAnsi="Arial" w:cs="Arial"/>
                <w:bCs/>
                <w:szCs w:val="24"/>
              </w:rPr>
            </w:pPr>
            <w:r w:rsidRPr="004E4723">
              <w:rPr>
                <w:rFonts w:ascii="Arial" w:eastAsia="MS Mincho" w:hAnsi="Arial" w:cs="Arial"/>
                <w:bCs/>
                <w:szCs w:val="24"/>
              </w:rPr>
              <w:t xml:space="preserve">Valor mensal máximo </w:t>
            </w:r>
          </w:p>
        </w:tc>
        <w:tc>
          <w:tcPr>
            <w:tcW w:w="2835" w:type="dxa"/>
          </w:tcPr>
          <w:p w:rsidR="003A46C9" w:rsidRPr="004E4723" w:rsidRDefault="003A46C9" w:rsidP="00172918">
            <w:pPr>
              <w:spacing w:after="240" w:line="240" w:lineRule="auto"/>
              <w:ind w:right="142" w:firstLine="0"/>
              <w:rPr>
                <w:rFonts w:ascii="Arial" w:eastAsia="MS Mincho" w:hAnsi="Arial" w:cs="Arial"/>
                <w:bCs/>
                <w:szCs w:val="24"/>
              </w:rPr>
            </w:pPr>
            <w:r w:rsidRPr="004E4723">
              <w:rPr>
                <w:rFonts w:ascii="Arial" w:eastAsia="MS Mincho" w:hAnsi="Arial" w:cs="Arial"/>
                <w:bCs/>
                <w:szCs w:val="24"/>
              </w:rPr>
              <w:t xml:space="preserve">Valor total do contrato no </w:t>
            </w:r>
            <w:r w:rsidR="00172918" w:rsidRPr="004E4723">
              <w:rPr>
                <w:rFonts w:ascii="Arial" w:eastAsia="MS Mincho" w:hAnsi="Arial" w:cs="Arial"/>
                <w:bCs/>
                <w:szCs w:val="24"/>
              </w:rPr>
              <w:t>período</w:t>
            </w:r>
            <w:r w:rsidR="00172918">
              <w:rPr>
                <w:rFonts w:ascii="Arial" w:eastAsia="MS Mincho" w:hAnsi="Arial" w:cs="Arial"/>
                <w:bCs/>
                <w:szCs w:val="24"/>
              </w:rPr>
              <w:t xml:space="preserve"> (</w:t>
            </w:r>
            <w:proofErr w:type="gramStart"/>
            <w:r w:rsidR="00172918">
              <w:rPr>
                <w:rFonts w:ascii="Arial" w:eastAsia="MS Mincho" w:hAnsi="Arial" w:cs="Arial"/>
                <w:bCs/>
                <w:szCs w:val="24"/>
              </w:rPr>
              <w:t>7</w:t>
            </w:r>
            <w:proofErr w:type="gramEnd"/>
            <w:r w:rsidR="00172918">
              <w:rPr>
                <w:rFonts w:ascii="Arial" w:eastAsia="MS Mincho" w:hAnsi="Arial" w:cs="Arial"/>
                <w:bCs/>
                <w:szCs w:val="24"/>
              </w:rPr>
              <w:t xml:space="preserve"> meses)</w:t>
            </w:r>
          </w:p>
        </w:tc>
      </w:tr>
      <w:tr w:rsidR="003A46C9" w:rsidRPr="004E4723" w:rsidTr="003A46C9">
        <w:tc>
          <w:tcPr>
            <w:tcW w:w="1806" w:type="dxa"/>
            <w:vMerge/>
          </w:tcPr>
          <w:p w:rsidR="003A46C9" w:rsidRPr="004E4723" w:rsidRDefault="003A46C9" w:rsidP="005D1BE6">
            <w:pPr>
              <w:spacing w:after="240" w:line="240" w:lineRule="auto"/>
              <w:ind w:right="142"/>
              <w:rPr>
                <w:rFonts w:ascii="Arial" w:eastAsia="MS Mincho" w:hAnsi="Arial" w:cs="Arial"/>
                <w:bCs/>
                <w:szCs w:val="24"/>
              </w:rPr>
            </w:pPr>
          </w:p>
        </w:tc>
        <w:tc>
          <w:tcPr>
            <w:tcW w:w="2017" w:type="dxa"/>
          </w:tcPr>
          <w:p w:rsidR="003A46C9" w:rsidRPr="004E4723" w:rsidRDefault="00B94056" w:rsidP="005D1BE6">
            <w:pPr>
              <w:spacing w:after="240" w:line="240" w:lineRule="auto"/>
              <w:ind w:right="142"/>
              <w:rPr>
                <w:rFonts w:ascii="Arial" w:eastAsia="MS Mincho" w:hAnsi="Arial" w:cs="Arial"/>
                <w:bCs/>
                <w:szCs w:val="24"/>
              </w:rPr>
            </w:pPr>
            <w:r>
              <w:rPr>
                <w:rFonts w:ascii="Arial" w:eastAsia="MS Mincho" w:hAnsi="Arial" w:cs="Arial"/>
                <w:bCs/>
                <w:szCs w:val="24"/>
              </w:rPr>
              <w:t>95</w:t>
            </w:r>
            <w:r w:rsidR="00C8349C">
              <w:rPr>
                <w:rFonts w:ascii="Arial" w:eastAsia="MS Mincho" w:hAnsi="Arial" w:cs="Arial"/>
                <w:bCs/>
                <w:szCs w:val="24"/>
              </w:rPr>
              <w:t>3</w:t>
            </w:r>
          </w:p>
        </w:tc>
        <w:tc>
          <w:tcPr>
            <w:tcW w:w="1843" w:type="dxa"/>
          </w:tcPr>
          <w:p w:rsidR="003A46C9" w:rsidRPr="004E4723" w:rsidRDefault="00D840F2" w:rsidP="005D1BE6">
            <w:pPr>
              <w:spacing w:after="240" w:line="240" w:lineRule="auto"/>
              <w:ind w:right="142" w:firstLine="32"/>
              <w:rPr>
                <w:rFonts w:ascii="Arial" w:eastAsia="MS Mincho" w:hAnsi="Arial" w:cs="Arial"/>
                <w:bCs/>
                <w:szCs w:val="24"/>
              </w:rPr>
            </w:pPr>
            <w:r w:rsidRPr="004E4723">
              <w:rPr>
                <w:rFonts w:ascii="Arial" w:eastAsia="MS Mincho" w:hAnsi="Arial" w:cs="Arial"/>
                <w:bCs/>
                <w:szCs w:val="24"/>
              </w:rPr>
              <w:t>R$ 4.288,50</w:t>
            </w:r>
          </w:p>
        </w:tc>
        <w:tc>
          <w:tcPr>
            <w:tcW w:w="2835" w:type="dxa"/>
          </w:tcPr>
          <w:p w:rsidR="003A46C9" w:rsidRPr="004E4723" w:rsidRDefault="00D840F2" w:rsidP="00147765">
            <w:pPr>
              <w:spacing w:after="240" w:line="240" w:lineRule="auto"/>
              <w:ind w:right="142" w:firstLine="151"/>
              <w:rPr>
                <w:rFonts w:ascii="Arial" w:eastAsia="MS Mincho" w:hAnsi="Arial" w:cs="Arial"/>
                <w:bCs/>
                <w:szCs w:val="24"/>
              </w:rPr>
            </w:pPr>
            <w:r w:rsidRPr="004E4723">
              <w:rPr>
                <w:rFonts w:ascii="Arial" w:eastAsia="MS Mincho" w:hAnsi="Arial" w:cs="Arial"/>
                <w:bCs/>
                <w:szCs w:val="24"/>
              </w:rPr>
              <w:t xml:space="preserve">R$ </w:t>
            </w:r>
            <w:r w:rsidR="00172918">
              <w:rPr>
                <w:rFonts w:ascii="Arial" w:eastAsia="MS Mincho" w:hAnsi="Arial" w:cs="Arial"/>
                <w:bCs/>
                <w:szCs w:val="24"/>
              </w:rPr>
              <w:t>30.019,50</w:t>
            </w:r>
          </w:p>
        </w:tc>
      </w:tr>
    </w:tbl>
    <w:p w:rsidR="003A46C9" w:rsidRPr="004E4723" w:rsidRDefault="003A46C9" w:rsidP="005D1BE6">
      <w:pPr>
        <w:spacing w:after="240" w:line="240" w:lineRule="auto"/>
        <w:ind w:right="142"/>
        <w:rPr>
          <w:rFonts w:ascii="Arial" w:eastAsia="MS Mincho" w:hAnsi="Arial" w:cs="Arial"/>
          <w:bCs/>
          <w:szCs w:val="24"/>
        </w:rPr>
      </w:pPr>
    </w:p>
    <w:p w:rsidR="00D840F2" w:rsidRPr="004E4723" w:rsidRDefault="00D840F2" w:rsidP="005D1BE6">
      <w:pPr>
        <w:spacing w:after="240" w:line="240" w:lineRule="auto"/>
        <w:ind w:right="142"/>
        <w:rPr>
          <w:rFonts w:ascii="Arial" w:eastAsia="MS Mincho" w:hAnsi="Arial" w:cs="Arial"/>
          <w:bCs/>
          <w:szCs w:val="24"/>
        </w:rPr>
      </w:pPr>
      <w:r w:rsidRPr="005D1BE6">
        <w:rPr>
          <w:rFonts w:ascii="Arial" w:eastAsia="MS Mincho" w:hAnsi="Arial" w:cs="Arial"/>
          <w:b/>
          <w:bCs/>
          <w:szCs w:val="24"/>
        </w:rPr>
        <w:lastRenderedPageBreak/>
        <w:t>§ 2º</w:t>
      </w:r>
      <w:r w:rsidRPr="004E4723">
        <w:rPr>
          <w:rFonts w:ascii="Arial" w:eastAsia="MS Mincho" w:hAnsi="Arial" w:cs="Arial"/>
          <w:bCs/>
          <w:szCs w:val="24"/>
        </w:rPr>
        <w:t xml:space="preserve"> Os quantitativos são referenciados conforme determinação da Secretaria Estadual de Saúde, e valores por procedimento são os definidos na tabela do SUS, devendo ser rigorosamente obedecidos para liquidação da despesa.</w:t>
      </w:r>
    </w:p>
    <w:p w:rsidR="005B2753" w:rsidRPr="004E4723" w:rsidRDefault="00D840F2" w:rsidP="005D1BE6">
      <w:pPr>
        <w:spacing w:after="240" w:line="240" w:lineRule="auto"/>
        <w:ind w:right="142"/>
        <w:rPr>
          <w:rFonts w:ascii="Arial" w:hAnsi="Arial" w:cs="Arial"/>
          <w:szCs w:val="24"/>
        </w:rPr>
      </w:pPr>
      <w:r w:rsidRPr="004E4723">
        <w:rPr>
          <w:rFonts w:ascii="Arial" w:eastAsia="MS Mincho" w:hAnsi="Arial" w:cs="Arial"/>
          <w:b/>
          <w:bCs/>
          <w:szCs w:val="24"/>
        </w:rPr>
        <w:t xml:space="preserve"> </w:t>
      </w:r>
      <w:r w:rsidR="005B2753" w:rsidRPr="004E4723">
        <w:rPr>
          <w:rStyle w:val="Forte"/>
          <w:rFonts w:ascii="Arial" w:hAnsi="Arial" w:cs="Arial"/>
          <w:szCs w:val="24"/>
          <w:u w:val="single"/>
        </w:rPr>
        <w:t>2. VALOR:</w:t>
      </w:r>
    </w:p>
    <w:p w:rsidR="00681AF8" w:rsidRPr="004E4723" w:rsidRDefault="005B2753" w:rsidP="005D1BE6">
      <w:pPr>
        <w:spacing w:before="100" w:beforeAutospacing="1" w:after="240" w:line="240" w:lineRule="auto"/>
        <w:ind w:right="142"/>
        <w:rPr>
          <w:rStyle w:val="Forte"/>
          <w:rFonts w:ascii="Arial" w:eastAsia="MS Mincho" w:hAnsi="Arial" w:cs="Arial"/>
          <w:b w:val="0"/>
          <w:bCs w:val="0"/>
          <w:szCs w:val="24"/>
        </w:rPr>
      </w:pPr>
      <w:r w:rsidRPr="004E4723">
        <w:rPr>
          <w:rStyle w:val="Forte"/>
          <w:rFonts w:ascii="Arial" w:hAnsi="Arial" w:cs="Arial"/>
          <w:szCs w:val="24"/>
        </w:rPr>
        <w:t>2.1 -</w:t>
      </w:r>
      <w:r w:rsidRPr="004E4723">
        <w:rPr>
          <w:rFonts w:ascii="Arial" w:eastAsia="MS Mincho" w:hAnsi="Arial" w:cs="Arial"/>
          <w:szCs w:val="24"/>
        </w:rPr>
        <w:t xml:space="preserve"> A </w:t>
      </w:r>
      <w:r w:rsidRPr="004E4723">
        <w:rPr>
          <w:rStyle w:val="Forte"/>
          <w:rFonts w:ascii="Arial" w:eastAsia="MS Mincho" w:hAnsi="Arial" w:cs="Arial"/>
          <w:szCs w:val="24"/>
        </w:rPr>
        <w:t>CONTRATANTE</w:t>
      </w:r>
      <w:r w:rsidRPr="004E4723">
        <w:rPr>
          <w:rFonts w:ascii="Arial" w:eastAsia="MS Mincho" w:hAnsi="Arial" w:cs="Arial"/>
          <w:szCs w:val="24"/>
        </w:rPr>
        <w:t xml:space="preserve"> pagará à </w:t>
      </w:r>
      <w:r w:rsidRPr="004E4723">
        <w:rPr>
          <w:rStyle w:val="Forte"/>
          <w:rFonts w:ascii="Arial" w:eastAsia="MS Mincho" w:hAnsi="Arial" w:cs="Arial"/>
          <w:szCs w:val="24"/>
        </w:rPr>
        <w:t>CONTRATADA</w:t>
      </w:r>
      <w:r w:rsidRPr="004E4723">
        <w:rPr>
          <w:rFonts w:ascii="Arial" w:eastAsia="MS Mincho" w:hAnsi="Arial" w:cs="Arial"/>
          <w:szCs w:val="24"/>
        </w:rPr>
        <w:t xml:space="preserve"> pela prestação de serviços ora ajustada, a importância </w:t>
      </w:r>
      <w:r w:rsidR="00172918">
        <w:rPr>
          <w:rFonts w:ascii="Arial" w:eastAsia="MS Mincho" w:hAnsi="Arial" w:cs="Arial"/>
          <w:szCs w:val="24"/>
        </w:rPr>
        <w:t xml:space="preserve">total </w:t>
      </w:r>
      <w:r w:rsidR="006412D4" w:rsidRPr="004E4723">
        <w:rPr>
          <w:rStyle w:val="Forte"/>
          <w:rFonts w:ascii="Arial" w:eastAsia="MS Mincho" w:hAnsi="Arial" w:cs="Arial"/>
          <w:b w:val="0"/>
          <w:bCs w:val="0"/>
          <w:szCs w:val="24"/>
        </w:rPr>
        <w:t xml:space="preserve">de R$ </w:t>
      </w:r>
      <w:r w:rsidR="00172918">
        <w:rPr>
          <w:rStyle w:val="Forte"/>
          <w:rFonts w:ascii="Arial" w:eastAsia="MS Mincho" w:hAnsi="Arial" w:cs="Arial"/>
          <w:b w:val="0"/>
          <w:bCs w:val="0"/>
          <w:szCs w:val="24"/>
        </w:rPr>
        <w:t>30.019</w:t>
      </w:r>
      <w:r w:rsidR="00D840F2" w:rsidRPr="004E4723">
        <w:rPr>
          <w:rStyle w:val="Forte"/>
          <w:rFonts w:ascii="Arial" w:eastAsia="MS Mincho" w:hAnsi="Arial" w:cs="Arial"/>
          <w:b w:val="0"/>
          <w:bCs w:val="0"/>
          <w:szCs w:val="24"/>
        </w:rPr>
        <w:t>,50</w:t>
      </w:r>
      <w:r w:rsidR="006412D4" w:rsidRPr="004E4723">
        <w:rPr>
          <w:rStyle w:val="Forte"/>
          <w:rFonts w:ascii="Arial" w:eastAsia="MS Mincho" w:hAnsi="Arial" w:cs="Arial"/>
          <w:b w:val="0"/>
          <w:bCs w:val="0"/>
          <w:szCs w:val="24"/>
        </w:rPr>
        <w:t xml:space="preserve"> (</w:t>
      </w:r>
      <w:r w:rsidR="00172918">
        <w:rPr>
          <w:rStyle w:val="Forte"/>
          <w:rFonts w:ascii="Arial" w:eastAsia="MS Mincho" w:hAnsi="Arial" w:cs="Arial"/>
          <w:b w:val="0"/>
          <w:bCs w:val="0"/>
          <w:szCs w:val="24"/>
        </w:rPr>
        <w:t>trinta mil, dezenove reais e</w:t>
      </w:r>
      <w:r w:rsidR="00D840F2" w:rsidRPr="004E4723">
        <w:rPr>
          <w:rStyle w:val="Forte"/>
          <w:rFonts w:ascii="Arial" w:eastAsia="MS Mincho" w:hAnsi="Arial" w:cs="Arial"/>
          <w:b w:val="0"/>
          <w:bCs w:val="0"/>
          <w:szCs w:val="24"/>
        </w:rPr>
        <w:t xml:space="preserve"> cinquenta centavos</w:t>
      </w:r>
      <w:r w:rsidR="006412D4" w:rsidRPr="004E4723">
        <w:rPr>
          <w:rStyle w:val="Forte"/>
          <w:rFonts w:ascii="Arial" w:eastAsia="MS Mincho" w:hAnsi="Arial" w:cs="Arial"/>
          <w:b w:val="0"/>
          <w:bCs w:val="0"/>
          <w:szCs w:val="24"/>
        </w:rPr>
        <w:t>)</w:t>
      </w:r>
      <w:r w:rsidR="00D840F2" w:rsidRPr="004E4723">
        <w:rPr>
          <w:rStyle w:val="Forte"/>
          <w:rFonts w:ascii="Arial" w:eastAsia="MS Mincho" w:hAnsi="Arial" w:cs="Arial"/>
          <w:b w:val="0"/>
          <w:bCs w:val="0"/>
          <w:szCs w:val="24"/>
        </w:rPr>
        <w:t xml:space="preserve">, </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2.2 -</w:t>
      </w:r>
      <w:r w:rsidRPr="004E4723">
        <w:rPr>
          <w:rFonts w:ascii="Arial" w:hAnsi="Arial" w:cs="Arial"/>
          <w:szCs w:val="24"/>
        </w:rPr>
        <w:t xml:space="preserve"> O valor definido no </w:t>
      </w:r>
      <w:r w:rsidR="00172918">
        <w:rPr>
          <w:rFonts w:ascii="Arial" w:hAnsi="Arial" w:cs="Arial"/>
          <w:szCs w:val="24"/>
        </w:rPr>
        <w:t>sub</w:t>
      </w:r>
      <w:r w:rsidRPr="004E4723">
        <w:rPr>
          <w:rFonts w:ascii="Arial" w:hAnsi="Arial" w:cs="Arial"/>
          <w:szCs w:val="24"/>
        </w:rPr>
        <w:t xml:space="preserve">item anterior inclui todos os custos operacionais da atividade, todos os tributos incidentes cujos recolhimentos são de responsabilidade da CONTRATADA e despesas diretas e indiretas decorrentes do presente Contrato. </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3. CONDIÇÕES E FORMAS DE PAGAMENTO:</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3.1 -</w:t>
      </w:r>
      <w:r w:rsidRPr="004E4723">
        <w:rPr>
          <w:rFonts w:ascii="Arial" w:hAnsi="Arial" w:cs="Arial"/>
          <w:szCs w:val="24"/>
        </w:rPr>
        <w:t xml:space="preserve"> A contratada deverá emitir mensalmente</w:t>
      </w:r>
      <w:r w:rsidR="00681AF8" w:rsidRPr="004E4723">
        <w:rPr>
          <w:rFonts w:ascii="Arial" w:hAnsi="Arial" w:cs="Arial"/>
          <w:szCs w:val="24"/>
        </w:rPr>
        <w:t xml:space="preserve"> nota fiscal de Prestação de serviços acompanhada de descritivo detalhando os exames realizados</w:t>
      </w:r>
      <w:r w:rsidRPr="004E4723">
        <w:rPr>
          <w:rFonts w:ascii="Arial" w:hAnsi="Arial" w:cs="Arial"/>
          <w:szCs w:val="24"/>
        </w:rPr>
        <w:t xml:space="preserve">. </w:t>
      </w:r>
    </w:p>
    <w:p w:rsidR="00681AF8"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 xml:space="preserve">3.2 </w:t>
      </w:r>
      <w:r w:rsidR="00681AF8" w:rsidRPr="004E4723">
        <w:rPr>
          <w:rStyle w:val="Forte"/>
          <w:rFonts w:ascii="Arial" w:hAnsi="Arial" w:cs="Arial"/>
          <w:szCs w:val="24"/>
        </w:rPr>
        <w:t>–</w:t>
      </w:r>
      <w:r w:rsidRPr="004E4723">
        <w:rPr>
          <w:rFonts w:ascii="Arial" w:hAnsi="Arial" w:cs="Arial"/>
          <w:szCs w:val="24"/>
        </w:rPr>
        <w:t xml:space="preserve"> </w:t>
      </w:r>
      <w:r w:rsidR="00681AF8" w:rsidRPr="004E4723">
        <w:rPr>
          <w:rStyle w:val="Forte"/>
          <w:rFonts w:ascii="Arial" w:eastAsia="MS Mincho" w:hAnsi="Arial" w:cs="Arial"/>
          <w:b w:val="0"/>
          <w:bCs w:val="0"/>
          <w:szCs w:val="24"/>
        </w:rPr>
        <w:t>Os valores serão pagos conforme liberação dos recursos pela Secretaria Estadual de Saúde, referentes aos meses de competência</w:t>
      </w:r>
      <w:r w:rsidR="005D1BE6">
        <w:rPr>
          <w:rStyle w:val="Forte"/>
          <w:rFonts w:ascii="Arial" w:eastAsia="MS Mincho" w:hAnsi="Arial" w:cs="Arial"/>
          <w:b w:val="0"/>
          <w:bCs w:val="0"/>
          <w:szCs w:val="24"/>
        </w:rPr>
        <w:t>, em conformidade com a Resolução CIM 018/2020</w:t>
      </w:r>
      <w:r w:rsidR="00681AF8" w:rsidRPr="004E4723">
        <w:rPr>
          <w:rFonts w:ascii="Arial" w:hAnsi="Arial" w:cs="Arial"/>
          <w:szCs w:val="24"/>
        </w:rPr>
        <w:t xml:space="preserve">. </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4. VIGÊNCIA:</w:t>
      </w:r>
    </w:p>
    <w:p w:rsidR="00681AF8"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4.1 -</w:t>
      </w:r>
      <w:r w:rsidR="001C06D7" w:rsidRPr="004E4723">
        <w:rPr>
          <w:rFonts w:ascii="Arial" w:hAnsi="Arial" w:cs="Arial"/>
          <w:szCs w:val="24"/>
        </w:rPr>
        <w:t xml:space="preserve"> O prazo de vigência desta Carta C</w:t>
      </w:r>
      <w:r w:rsidRPr="004E4723">
        <w:rPr>
          <w:rFonts w:ascii="Arial" w:hAnsi="Arial" w:cs="Arial"/>
          <w:szCs w:val="24"/>
        </w:rPr>
        <w:t>ontrato é d</w:t>
      </w:r>
      <w:r w:rsidR="00681AF8" w:rsidRPr="004E4723">
        <w:rPr>
          <w:rFonts w:ascii="Arial" w:hAnsi="Arial" w:cs="Arial"/>
          <w:szCs w:val="24"/>
        </w:rPr>
        <w:t xml:space="preserve">e </w:t>
      </w:r>
      <w:r w:rsidR="0088083B">
        <w:rPr>
          <w:rFonts w:ascii="Arial" w:hAnsi="Arial" w:cs="Arial"/>
          <w:szCs w:val="24"/>
        </w:rPr>
        <w:t>07</w:t>
      </w:r>
      <w:r w:rsidR="00147765">
        <w:rPr>
          <w:rFonts w:ascii="Arial" w:hAnsi="Arial" w:cs="Arial"/>
          <w:szCs w:val="24"/>
        </w:rPr>
        <w:t xml:space="preserve"> (</w:t>
      </w:r>
      <w:r w:rsidR="0088083B">
        <w:rPr>
          <w:rFonts w:ascii="Arial" w:hAnsi="Arial" w:cs="Arial"/>
          <w:szCs w:val="24"/>
        </w:rPr>
        <w:t>sete</w:t>
      </w:r>
      <w:r w:rsidR="00147765">
        <w:rPr>
          <w:rFonts w:ascii="Arial" w:hAnsi="Arial" w:cs="Arial"/>
          <w:szCs w:val="24"/>
        </w:rPr>
        <w:t>)</w:t>
      </w:r>
      <w:r w:rsidR="0088083B">
        <w:rPr>
          <w:rFonts w:ascii="Arial" w:hAnsi="Arial" w:cs="Arial"/>
          <w:szCs w:val="24"/>
        </w:rPr>
        <w:t xml:space="preserve"> meses</w:t>
      </w:r>
      <w:bookmarkStart w:id="0" w:name="_GoBack"/>
      <w:bookmarkEnd w:id="0"/>
      <w:r w:rsidRPr="004E4723">
        <w:rPr>
          <w:rFonts w:ascii="Arial" w:hAnsi="Arial" w:cs="Arial"/>
          <w:szCs w:val="24"/>
        </w:rPr>
        <w:t>,</w:t>
      </w:r>
      <w:r w:rsidR="00681AF8" w:rsidRPr="004E4723">
        <w:rPr>
          <w:rFonts w:ascii="Arial" w:hAnsi="Arial" w:cs="Arial"/>
          <w:szCs w:val="24"/>
        </w:rPr>
        <w:t xml:space="preserve"> compreendendo o perí</w:t>
      </w:r>
      <w:r w:rsidR="002E5D4A">
        <w:rPr>
          <w:rFonts w:ascii="Arial" w:hAnsi="Arial" w:cs="Arial"/>
          <w:szCs w:val="24"/>
        </w:rPr>
        <w:t>o</w:t>
      </w:r>
      <w:r w:rsidR="00172918">
        <w:rPr>
          <w:rFonts w:ascii="Arial" w:hAnsi="Arial" w:cs="Arial"/>
          <w:szCs w:val="24"/>
        </w:rPr>
        <w:t>do de realização de exames de 03</w:t>
      </w:r>
      <w:r w:rsidR="00681AF8" w:rsidRPr="004E4723">
        <w:rPr>
          <w:rFonts w:ascii="Arial" w:hAnsi="Arial" w:cs="Arial"/>
          <w:szCs w:val="24"/>
        </w:rPr>
        <w:t xml:space="preserve"> de </w:t>
      </w:r>
      <w:r w:rsidR="00172918">
        <w:rPr>
          <w:rFonts w:ascii="Arial" w:hAnsi="Arial" w:cs="Arial"/>
          <w:szCs w:val="24"/>
        </w:rPr>
        <w:t>junho</w:t>
      </w:r>
      <w:r w:rsidR="00147765">
        <w:rPr>
          <w:rFonts w:ascii="Arial" w:hAnsi="Arial" w:cs="Arial"/>
          <w:szCs w:val="24"/>
        </w:rPr>
        <w:t xml:space="preserve"> de</w:t>
      </w:r>
      <w:r w:rsidR="00681AF8" w:rsidRPr="004E4723">
        <w:rPr>
          <w:rFonts w:ascii="Arial" w:hAnsi="Arial" w:cs="Arial"/>
          <w:szCs w:val="24"/>
        </w:rPr>
        <w:t xml:space="preserve"> 2020</w:t>
      </w:r>
      <w:r w:rsidR="00147765">
        <w:rPr>
          <w:rFonts w:ascii="Arial" w:hAnsi="Arial" w:cs="Arial"/>
          <w:szCs w:val="24"/>
        </w:rPr>
        <w:t xml:space="preserve"> a </w:t>
      </w:r>
      <w:r w:rsidR="00172918">
        <w:rPr>
          <w:rFonts w:ascii="Arial" w:hAnsi="Arial" w:cs="Arial"/>
          <w:szCs w:val="24"/>
        </w:rPr>
        <w:t>02</w:t>
      </w:r>
      <w:r w:rsidR="00147765">
        <w:rPr>
          <w:rFonts w:ascii="Arial" w:hAnsi="Arial" w:cs="Arial"/>
          <w:szCs w:val="24"/>
        </w:rPr>
        <w:t xml:space="preserve"> de </w:t>
      </w:r>
      <w:r w:rsidR="00172918">
        <w:rPr>
          <w:rFonts w:ascii="Arial" w:hAnsi="Arial" w:cs="Arial"/>
          <w:szCs w:val="24"/>
        </w:rPr>
        <w:t xml:space="preserve">janeiro </w:t>
      </w:r>
      <w:r w:rsidR="00147765">
        <w:rPr>
          <w:rFonts w:ascii="Arial" w:hAnsi="Arial" w:cs="Arial"/>
          <w:szCs w:val="24"/>
        </w:rPr>
        <w:t>de 202</w:t>
      </w:r>
      <w:r w:rsidR="00172918">
        <w:rPr>
          <w:rFonts w:ascii="Arial" w:hAnsi="Arial" w:cs="Arial"/>
          <w:szCs w:val="24"/>
        </w:rPr>
        <w:t>1</w:t>
      </w:r>
      <w:r w:rsidR="00147765">
        <w:rPr>
          <w:rFonts w:ascii="Arial" w:hAnsi="Arial" w:cs="Arial"/>
          <w:szCs w:val="24"/>
        </w:rPr>
        <w:t>.</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5. RECURSOS:</w:t>
      </w:r>
    </w:p>
    <w:p w:rsidR="005B2753" w:rsidRPr="004E4723" w:rsidRDefault="005B2753" w:rsidP="005D1BE6">
      <w:pPr>
        <w:pStyle w:val="SemEspaamento"/>
        <w:spacing w:after="240"/>
        <w:ind w:right="142"/>
        <w:rPr>
          <w:rFonts w:ascii="Arial" w:hAnsi="Arial" w:cs="Arial"/>
          <w:sz w:val="24"/>
          <w:szCs w:val="24"/>
        </w:rPr>
      </w:pPr>
      <w:r w:rsidRPr="004E4723">
        <w:rPr>
          <w:rStyle w:val="Forte"/>
          <w:rFonts w:ascii="Arial" w:hAnsi="Arial" w:cs="Arial"/>
          <w:sz w:val="24"/>
          <w:szCs w:val="24"/>
        </w:rPr>
        <w:t>5.1 -</w:t>
      </w:r>
      <w:r w:rsidRPr="004E4723">
        <w:rPr>
          <w:rFonts w:ascii="Arial" w:hAnsi="Arial" w:cs="Arial"/>
          <w:sz w:val="24"/>
          <w:szCs w:val="24"/>
        </w:rPr>
        <w:t xml:space="preserve"> As despesas decorrentes da presente carta contrato correrão por conta da rubrica:</w:t>
      </w:r>
    </w:p>
    <w:p w:rsidR="005B2753" w:rsidRPr="004158BA" w:rsidRDefault="005B2753" w:rsidP="005D1BE6">
      <w:pPr>
        <w:pStyle w:val="SemEspaamento"/>
        <w:spacing w:after="240"/>
        <w:ind w:right="142"/>
        <w:rPr>
          <w:rFonts w:ascii="Arial" w:hAnsi="Arial" w:cs="Arial"/>
          <w:sz w:val="20"/>
          <w:szCs w:val="20"/>
        </w:rPr>
      </w:pPr>
      <w:r w:rsidRPr="004E4723">
        <w:rPr>
          <w:rFonts w:ascii="Arial" w:hAnsi="Arial" w:cs="Arial"/>
          <w:sz w:val="24"/>
          <w:szCs w:val="24"/>
        </w:rPr>
        <w:t xml:space="preserve"> </w:t>
      </w:r>
      <w:r w:rsidR="00F971BF" w:rsidRPr="004E4723">
        <w:rPr>
          <w:rFonts w:ascii="Arial" w:hAnsi="Arial" w:cs="Arial"/>
          <w:sz w:val="24"/>
          <w:szCs w:val="24"/>
        </w:rPr>
        <w:tab/>
      </w:r>
      <w:proofErr w:type="gramStart"/>
      <w:r w:rsidRPr="004158BA">
        <w:rPr>
          <w:rFonts w:ascii="Arial" w:hAnsi="Arial" w:cs="Arial"/>
          <w:sz w:val="20"/>
          <w:szCs w:val="20"/>
        </w:rPr>
        <w:t>0</w:t>
      </w:r>
      <w:r w:rsidR="004158BA" w:rsidRPr="004158BA">
        <w:rPr>
          <w:rFonts w:ascii="Arial" w:hAnsi="Arial" w:cs="Arial"/>
          <w:sz w:val="20"/>
          <w:szCs w:val="20"/>
        </w:rPr>
        <w:t>6</w:t>
      </w:r>
      <w:r w:rsidRPr="004158BA">
        <w:rPr>
          <w:rFonts w:ascii="Arial" w:hAnsi="Arial" w:cs="Arial"/>
          <w:sz w:val="20"/>
          <w:szCs w:val="20"/>
        </w:rPr>
        <w:t xml:space="preserve"> </w:t>
      </w:r>
      <w:r w:rsidR="004158BA" w:rsidRPr="004158BA">
        <w:rPr>
          <w:rFonts w:ascii="Arial" w:hAnsi="Arial" w:cs="Arial"/>
          <w:sz w:val="20"/>
          <w:szCs w:val="20"/>
        </w:rPr>
        <w:t xml:space="preserve">      SECRETARIA</w:t>
      </w:r>
      <w:proofErr w:type="gramEnd"/>
      <w:r w:rsidR="004158BA" w:rsidRPr="004158BA">
        <w:rPr>
          <w:rFonts w:ascii="Arial" w:hAnsi="Arial" w:cs="Arial"/>
          <w:sz w:val="20"/>
          <w:szCs w:val="20"/>
        </w:rPr>
        <w:t xml:space="preserve"> DA SAÚDE</w:t>
      </w:r>
    </w:p>
    <w:p w:rsidR="00F971BF" w:rsidRPr="004158BA" w:rsidRDefault="00F971BF" w:rsidP="005D1BE6">
      <w:pPr>
        <w:pStyle w:val="SemEspaamento"/>
        <w:spacing w:after="240"/>
        <w:ind w:right="142" w:firstLine="708"/>
        <w:rPr>
          <w:rFonts w:ascii="Arial" w:hAnsi="Arial" w:cs="Arial"/>
          <w:sz w:val="20"/>
          <w:szCs w:val="20"/>
        </w:rPr>
      </w:pPr>
      <w:r w:rsidRPr="004158BA">
        <w:rPr>
          <w:rFonts w:ascii="Arial" w:hAnsi="Arial" w:cs="Arial"/>
          <w:sz w:val="20"/>
          <w:szCs w:val="20"/>
        </w:rPr>
        <w:t>0</w:t>
      </w:r>
      <w:r w:rsidR="004158BA" w:rsidRPr="004158BA">
        <w:rPr>
          <w:rFonts w:ascii="Arial" w:hAnsi="Arial" w:cs="Arial"/>
          <w:sz w:val="20"/>
          <w:szCs w:val="20"/>
        </w:rPr>
        <w:t>6</w:t>
      </w:r>
      <w:r w:rsidRPr="004158BA">
        <w:rPr>
          <w:rFonts w:ascii="Arial" w:hAnsi="Arial" w:cs="Arial"/>
          <w:sz w:val="20"/>
          <w:szCs w:val="20"/>
        </w:rPr>
        <w:t>.0</w:t>
      </w:r>
      <w:r w:rsidR="004158BA" w:rsidRPr="004158BA">
        <w:rPr>
          <w:rFonts w:ascii="Arial" w:hAnsi="Arial" w:cs="Arial"/>
          <w:sz w:val="20"/>
          <w:szCs w:val="20"/>
        </w:rPr>
        <w:t>3</w:t>
      </w:r>
      <w:proofErr w:type="gramStart"/>
      <w:r w:rsidRPr="004158BA">
        <w:rPr>
          <w:rFonts w:ascii="Arial" w:hAnsi="Arial" w:cs="Arial"/>
          <w:sz w:val="20"/>
          <w:szCs w:val="20"/>
        </w:rPr>
        <w:t xml:space="preserve">  </w:t>
      </w:r>
      <w:proofErr w:type="gramEnd"/>
      <w:r w:rsidR="004158BA" w:rsidRPr="004158BA">
        <w:rPr>
          <w:rFonts w:ascii="Arial" w:hAnsi="Arial" w:cs="Arial"/>
          <w:sz w:val="20"/>
          <w:szCs w:val="20"/>
        </w:rPr>
        <w:t>SAÚDE – FUNDO MUN. DA SAÚDE</w:t>
      </w:r>
    </w:p>
    <w:p w:rsidR="005B2753" w:rsidRPr="004158BA" w:rsidRDefault="00F971BF" w:rsidP="005D1BE6">
      <w:pPr>
        <w:pStyle w:val="SemEspaamento"/>
        <w:spacing w:after="240"/>
        <w:ind w:right="142" w:firstLine="708"/>
        <w:rPr>
          <w:rFonts w:ascii="Arial" w:hAnsi="Arial" w:cs="Arial"/>
          <w:sz w:val="20"/>
          <w:szCs w:val="20"/>
        </w:rPr>
      </w:pPr>
      <w:r w:rsidRPr="004158BA">
        <w:rPr>
          <w:rFonts w:ascii="Arial" w:hAnsi="Arial" w:cs="Arial"/>
          <w:sz w:val="20"/>
          <w:szCs w:val="20"/>
        </w:rPr>
        <w:t>0</w:t>
      </w:r>
      <w:r w:rsidR="004158BA" w:rsidRPr="004158BA">
        <w:rPr>
          <w:rFonts w:ascii="Arial" w:hAnsi="Arial" w:cs="Arial"/>
          <w:sz w:val="20"/>
          <w:szCs w:val="20"/>
        </w:rPr>
        <w:t>6</w:t>
      </w:r>
      <w:r w:rsidRPr="004158BA">
        <w:rPr>
          <w:rFonts w:ascii="Arial" w:hAnsi="Arial" w:cs="Arial"/>
          <w:sz w:val="20"/>
          <w:szCs w:val="20"/>
        </w:rPr>
        <w:t>.0</w:t>
      </w:r>
      <w:r w:rsidR="004158BA" w:rsidRPr="004158BA">
        <w:rPr>
          <w:rFonts w:ascii="Arial" w:hAnsi="Arial" w:cs="Arial"/>
          <w:sz w:val="20"/>
          <w:szCs w:val="20"/>
        </w:rPr>
        <w:t>3</w:t>
      </w:r>
      <w:r w:rsidRPr="004158BA">
        <w:rPr>
          <w:rFonts w:ascii="Arial" w:hAnsi="Arial" w:cs="Arial"/>
          <w:sz w:val="20"/>
          <w:szCs w:val="20"/>
        </w:rPr>
        <w:t>.</w:t>
      </w:r>
      <w:r w:rsidR="004158BA" w:rsidRPr="004158BA">
        <w:rPr>
          <w:rFonts w:ascii="Arial" w:hAnsi="Arial" w:cs="Arial"/>
          <w:sz w:val="20"/>
          <w:szCs w:val="20"/>
        </w:rPr>
        <w:t>10</w:t>
      </w:r>
      <w:r w:rsidRPr="004158BA">
        <w:rPr>
          <w:rFonts w:ascii="Arial" w:hAnsi="Arial" w:cs="Arial"/>
          <w:sz w:val="20"/>
          <w:szCs w:val="20"/>
        </w:rPr>
        <w:t>.</w:t>
      </w:r>
      <w:r w:rsidR="004158BA" w:rsidRPr="004158BA">
        <w:rPr>
          <w:rFonts w:ascii="Arial" w:hAnsi="Arial" w:cs="Arial"/>
          <w:sz w:val="20"/>
          <w:szCs w:val="20"/>
        </w:rPr>
        <w:t>301</w:t>
      </w:r>
      <w:r w:rsidRPr="004158BA">
        <w:rPr>
          <w:rFonts w:ascii="Arial" w:hAnsi="Arial" w:cs="Arial"/>
          <w:sz w:val="20"/>
          <w:szCs w:val="20"/>
        </w:rPr>
        <w:t>.</w:t>
      </w:r>
      <w:r w:rsidR="004158BA" w:rsidRPr="004158BA">
        <w:rPr>
          <w:rFonts w:ascii="Arial" w:hAnsi="Arial" w:cs="Arial"/>
          <w:sz w:val="20"/>
          <w:szCs w:val="20"/>
        </w:rPr>
        <w:t>2026</w:t>
      </w:r>
      <w:r w:rsidRPr="004158BA">
        <w:rPr>
          <w:rFonts w:ascii="Arial" w:hAnsi="Arial" w:cs="Arial"/>
          <w:sz w:val="20"/>
          <w:szCs w:val="20"/>
        </w:rPr>
        <w:t xml:space="preserve">.2031.0001 MANUTENÇÃO ATIVIDADES DA </w:t>
      </w:r>
      <w:r w:rsidR="004158BA" w:rsidRPr="004158BA">
        <w:rPr>
          <w:rFonts w:ascii="Arial" w:hAnsi="Arial" w:cs="Arial"/>
          <w:sz w:val="20"/>
          <w:szCs w:val="20"/>
        </w:rPr>
        <w:t>SAÚDE</w:t>
      </w:r>
    </w:p>
    <w:p w:rsidR="005B2753" w:rsidRPr="004158BA" w:rsidRDefault="004158BA" w:rsidP="005D1BE6">
      <w:pPr>
        <w:pStyle w:val="SemEspaamento"/>
        <w:spacing w:after="240"/>
        <w:ind w:right="142"/>
        <w:rPr>
          <w:rFonts w:ascii="Arial" w:hAnsi="Arial" w:cs="Arial"/>
          <w:sz w:val="20"/>
          <w:szCs w:val="20"/>
        </w:rPr>
      </w:pPr>
      <w:r w:rsidRPr="004158BA">
        <w:rPr>
          <w:rFonts w:ascii="Arial" w:hAnsi="Arial" w:cs="Arial"/>
          <w:sz w:val="20"/>
          <w:szCs w:val="20"/>
        </w:rPr>
        <w:t>9773</w:t>
      </w:r>
      <w:r w:rsidR="00F971BF" w:rsidRPr="004158BA">
        <w:rPr>
          <w:rFonts w:ascii="Arial" w:hAnsi="Arial" w:cs="Arial"/>
          <w:sz w:val="20"/>
          <w:szCs w:val="20"/>
        </w:rPr>
        <w:tab/>
      </w:r>
      <w:r w:rsidR="005B2753" w:rsidRPr="004158BA">
        <w:rPr>
          <w:rFonts w:ascii="Arial" w:hAnsi="Arial" w:cs="Arial"/>
          <w:sz w:val="20"/>
          <w:szCs w:val="20"/>
        </w:rPr>
        <w:t>3390.</w:t>
      </w:r>
      <w:r w:rsidRPr="004158BA">
        <w:rPr>
          <w:rFonts w:ascii="Arial" w:hAnsi="Arial" w:cs="Arial"/>
          <w:sz w:val="20"/>
          <w:szCs w:val="20"/>
        </w:rPr>
        <w:t>10</w:t>
      </w:r>
      <w:r w:rsidR="00F971BF" w:rsidRPr="004158BA">
        <w:rPr>
          <w:rFonts w:ascii="Arial" w:hAnsi="Arial" w:cs="Arial"/>
          <w:sz w:val="20"/>
          <w:szCs w:val="20"/>
        </w:rPr>
        <w:t>.00.00.00.00</w:t>
      </w:r>
      <w:proofErr w:type="gramStart"/>
      <w:r w:rsidR="00F971BF" w:rsidRPr="004158BA">
        <w:rPr>
          <w:rFonts w:ascii="Arial" w:hAnsi="Arial" w:cs="Arial"/>
          <w:sz w:val="20"/>
          <w:szCs w:val="20"/>
        </w:rPr>
        <w:t xml:space="preserve"> </w:t>
      </w:r>
      <w:r w:rsidR="005B2753" w:rsidRPr="004158BA">
        <w:rPr>
          <w:rFonts w:ascii="Arial" w:hAnsi="Arial" w:cs="Arial"/>
          <w:sz w:val="20"/>
          <w:szCs w:val="20"/>
        </w:rPr>
        <w:t xml:space="preserve"> </w:t>
      </w:r>
      <w:proofErr w:type="gramEnd"/>
      <w:r w:rsidR="00F971BF" w:rsidRPr="004158BA">
        <w:rPr>
          <w:rFonts w:ascii="Arial" w:hAnsi="Arial" w:cs="Arial"/>
          <w:sz w:val="20"/>
          <w:szCs w:val="20"/>
        </w:rPr>
        <w:t>OUTROS SERVIÇOS DE TERCEIROS- PESSOA JURÍDICA</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6. DAS OBRIGAÇÕES DA CONTRATADA:</w:t>
      </w:r>
    </w:p>
    <w:p w:rsidR="005B2753" w:rsidRPr="004E4723" w:rsidRDefault="00681AF8" w:rsidP="005D1BE6">
      <w:pPr>
        <w:spacing w:before="100" w:beforeAutospacing="1" w:after="240" w:line="240" w:lineRule="auto"/>
        <w:ind w:right="142"/>
        <w:rPr>
          <w:rFonts w:ascii="Arial" w:eastAsia="MS Mincho" w:hAnsi="Arial" w:cs="Arial"/>
          <w:bCs/>
          <w:szCs w:val="24"/>
        </w:rPr>
      </w:pPr>
      <w:r w:rsidRPr="004E4723">
        <w:rPr>
          <w:rFonts w:ascii="Arial" w:eastAsia="MS Mincho" w:hAnsi="Arial" w:cs="Arial"/>
          <w:bCs/>
          <w:szCs w:val="24"/>
        </w:rPr>
        <w:t>São obrigações exclusivas da CONTRATADA:</w:t>
      </w:r>
    </w:p>
    <w:p w:rsidR="00681AF8" w:rsidRPr="004E4723" w:rsidRDefault="00681AF8" w:rsidP="005D1BE6">
      <w:pPr>
        <w:pStyle w:val="PargrafodaLista"/>
        <w:numPr>
          <w:ilvl w:val="0"/>
          <w:numId w:val="11"/>
        </w:numPr>
        <w:spacing w:before="100" w:beforeAutospacing="1" w:after="240" w:line="240" w:lineRule="auto"/>
        <w:ind w:left="0" w:right="142" w:firstLine="709"/>
        <w:rPr>
          <w:rFonts w:ascii="Arial" w:eastAsia="MS Mincho" w:hAnsi="Arial" w:cs="Arial"/>
          <w:bCs/>
          <w:szCs w:val="24"/>
        </w:rPr>
      </w:pPr>
      <w:r w:rsidRPr="004E4723">
        <w:rPr>
          <w:rFonts w:ascii="Arial" w:eastAsia="MS Mincho" w:hAnsi="Arial" w:cs="Arial"/>
          <w:bCs/>
          <w:szCs w:val="24"/>
        </w:rPr>
        <w:t xml:space="preserve">A prestação dos serviços dentro da normas estabelecidas pelo órgão </w:t>
      </w:r>
      <w:r w:rsidRPr="004E4723">
        <w:rPr>
          <w:rFonts w:ascii="Arial" w:eastAsia="MS Mincho" w:hAnsi="Arial" w:cs="Arial"/>
          <w:bCs/>
          <w:szCs w:val="24"/>
        </w:rPr>
        <w:lastRenderedPageBreak/>
        <w:t>técnico competente, dando certeza da prestação de serviços de qualidade;</w:t>
      </w:r>
    </w:p>
    <w:p w:rsidR="00681AF8" w:rsidRPr="004E4723" w:rsidRDefault="00681AF8" w:rsidP="005D1BE6">
      <w:pPr>
        <w:pStyle w:val="PargrafodaLista"/>
        <w:numPr>
          <w:ilvl w:val="0"/>
          <w:numId w:val="11"/>
        </w:numPr>
        <w:spacing w:before="100" w:beforeAutospacing="1" w:after="240" w:line="240" w:lineRule="auto"/>
        <w:ind w:left="0" w:right="142" w:firstLine="709"/>
        <w:rPr>
          <w:rFonts w:ascii="Arial" w:hAnsi="Arial" w:cs="Arial"/>
          <w:szCs w:val="24"/>
        </w:rPr>
      </w:pPr>
      <w:r w:rsidRPr="004E4723">
        <w:rPr>
          <w:rFonts w:ascii="Arial" w:hAnsi="Arial" w:cs="Arial"/>
          <w:szCs w:val="24"/>
        </w:rPr>
        <w:t>Fornecimento de reagentes químicos, materiais e equipamentos empregados na execução dos objeto do Contrato, bem como arcar com todos ônus fiscais e trabalhistas</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7. OBRIGAÇÕES DA CONTRATANTE:</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 xml:space="preserve">  </w:t>
      </w:r>
      <w:r w:rsidR="004E4723" w:rsidRPr="004E4723">
        <w:rPr>
          <w:rFonts w:ascii="Arial" w:hAnsi="Arial" w:cs="Arial"/>
          <w:szCs w:val="24"/>
        </w:rPr>
        <w:t>Fiscalizar a execução do contrato por meio da Secretaria Municipal de Saúde, que poderá exigir as adequações que julgar necessárias caso os serviços não estejam sendo prestados com a qualidade necessária.</w:t>
      </w:r>
    </w:p>
    <w:p w:rsidR="004E4723" w:rsidRPr="004E4723" w:rsidRDefault="004E4723" w:rsidP="005D1BE6">
      <w:pPr>
        <w:spacing w:before="100" w:beforeAutospacing="1" w:after="240" w:line="240" w:lineRule="auto"/>
        <w:ind w:right="142"/>
        <w:rPr>
          <w:rFonts w:ascii="Arial" w:hAnsi="Arial" w:cs="Arial"/>
          <w:szCs w:val="24"/>
        </w:rPr>
      </w:pPr>
      <w:r w:rsidRPr="004E4723">
        <w:rPr>
          <w:rFonts w:ascii="Arial" w:eastAsia="MS Mincho" w:hAnsi="Arial" w:cs="Arial"/>
          <w:bCs/>
          <w:szCs w:val="24"/>
        </w:rPr>
        <w:t>Realizar os pagamentos conforme liberação dos recursos por parte da secretaria de Saúde do Estado.</w:t>
      </w:r>
    </w:p>
    <w:p w:rsidR="005B2753" w:rsidRPr="004E4723" w:rsidRDefault="005B2753" w:rsidP="005D1BE6">
      <w:pPr>
        <w:spacing w:after="240" w:line="240" w:lineRule="auto"/>
        <w:ind w:right="142"/>
        <w:rPr>
          <w:rFonts w:ascii="Arial" w:hAnsi="Arial" w:cs="Arial"/>
          <w:szCs w:val="24"/>
        </w:rPr>
      </w:pPr>
      <w:r w:rsidRPr="004E4723">
        <w:rPr>
          <w:rStyle w:val="Forte"/>
          <w:rFonts w:ascii="Arial" w:hAnsi="Arial" w:cs="Arial"/>
          <w:szCs w:val="24"/>
          <w:u w:val="single"/>
        </w:rPr>
        <w:t>8. DAS SANÇÕES E PENALIDADES:</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 xml:space="preserve">8.1 - </w:t>
      </w:r>
      <w:r w:rsidRPr="004E4723">
        <w:rPr>
          <w:rFonts w:ascii="Arial" w:hAnsi="Arial" w:cs="Arial"/>
          <w:szCs w:val="24"/>
        </w:rPr>
        <w:t xml:space="preserve">No caso da </w:t>
      </w:r>
      <w:r w:rsidRPr="004E4723">
        <w:rPr>
          <w:rStyle w:val="Forte"/>
          <w:rFonts w:ascii="Arial" w:hAnsi="Arial" w:cs="Arial"/>
          <w:szCs w:val="24"/>
        </w:rPr>
        <w:t xml:space="preserve">CONTRATADA </w:t>
      </w:r>
      <w:r w:rsidRPr="004E4723">
        <w:rPr>
          <w:rFonts w:ascii="Arial" w:hAnsi="Arial" w:cs="Arial"/>
          <w:szCs w:val="24"/>
        </w:rPr>
        <w:t>não cumprir as obrigações assumidas ou os preceitos legais, serão aplicadas as seguintes penalidades:</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a) - Multa (art. 87, inciso II, da Lei Federal 8.666/93);</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b) - Rescisão do contrato de fornecimento dos serviços (art. 77 da Lei Federal 8.666/93);</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c) - Suspensão do direito de licitar junto ao Município por um período de 06 (seis) meses a 02 (dois) anos (art. 87, inciso III, da Lei Federal 8.666/93);</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 xml:space="preserve">d) - Declaração de inidoneidade para licitar ou contratar com o Município enquanto perdurarem os motivos determinantes da punição ou até que seja promovida a reabilitação perante a própria autoridade que aplicou a penalidade, que será concedida sempre que a </w:t>
      </w:r>
      <w:r w:rsidRPr="004E4723">
        <w:rPr>
          <w:rStyle w:val="Forte"/>
          <w:rFonts w:ascii="Arial" w:hAnsi="Arial" w:cs="Arial"/>
          <w:szCs w:val="24"/>
        </w:rPr>
        <w:t>CONTRATADA</w:t>
      </w:r>
      <w:r w:rsidRPr="004E4723">
        <w:rPr>
          <w:rFonts w:ascii="Arial" w:hAnsi="Arial" w:cs="Arial"/>
          <w:szCs w:val="24"/>
        </w:rPr>
        <w:t xml:space="preserve"> ressarcir Município pelos prejuízos resultantes e depois de decorrido o prazo da sanção aplicada com base na alínea anterior (art. 87, inciso IV, da Lei Federal 8.666/93).</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 xml:space="preserve">8.2 - </w:t>
      </w:r>
      <w:r w:rsidRPr="004E4723">
        <w:rPr>
          <w:rFonts w:ascii="Arial" w:hAnsi="Arial" w:cs="Arial"/>
          <w:szCs w:val="24"/>
        </w:rPr>
        <w:t>O Valor das multas corresponderá à gravidade da infração, até o máximo de 20% (vinte por cento) do valor do contrato (art. 86 da Lei Federal 8.666/93).</w:t>
      </w:r>
    </w:p>
    <w:p w:rsidR="005B2753" w:rsidRPr="004E4723" w:rsidRDefault="005B2753" w:rsidP="005D1BE6">
      <w:pPr>
        <w:spacing w:after="240" w:line="240" w:lineRule="auto"/>
        <w:ind w:right="142"/>
        <w:rPr>
          <w:rFonts w:ascii="Arial" w:hAnsi="Arial" w:cs="Arial"/>
          <w:szCs w:val="24"/>
        </w:rPr>
      </w:pPr>
      <w:r w:rsidRPr="004E4723">
        <w:rPr>
          <w:rStyle w:val="Forte"/>
          <w:rFonts w:ascii="Arial" w:hAnsi="Arial" w:cs="Arial"/>
          <w:szCs w:val="24"/>
          <w:u w:val="single"/>
        </w:rPr>
        <w:t>9. RESCISÃO:</w:t>
      </w:r>
      <w:r w:rsidRPr="004E4723">
        <w:rPr>
          <w:rFonts w:ascii="Arial" w:hAnsi="Arial" w:cs="Arial"/>
          <w:szCs w:val="24"/>
        </w:rPr>
        <w:t xml:space="preserve"> </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 xml:space="preserve">9.1 - </w:t>
      </w:r>
      <w:r w:rsidRPr="004E4723">
        <w:rPr>
          <w:rFonts w:ascii="Arial" w:hAnsi="Arial" w:cs="Arial"/>
          <w:szCs w:val="24"/>
        </w:rPr>
        <w:t>O presente Contrato poderá ser rescindido, nos termos do artigo 77 e seguinte da Lei Federal nº. 8.666/93 e alterações e pelos seguintes motivos:</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9.1.1 -</w:t>
      </w:r>
      <w:r w:rsidRPr="004E4723">
        <w:rPr>
          <w:rFonts w:ascii="Arial" w:hAnsi="Arial" w:cs="Arial"/>
          <w:szCs w:val="24"/>
        </w:rPr>
        <w:t xml:space="preserve"> Inadimplência de Cláusula contratual;</w:t>
      </w:r>
    </w:p>
    <w:p w:rsidR="005B2753" w:rsidRPr="004E4723" w:rsidRDefault="005B2753" w:rsidP="005D1BE6">
      <w:pPr>
        <w:spacing w:before="100" w:beforeAutospacing="1" w:after="240" w:line="240" w:lineRule="auto"/>
        <w:ind w:left="708" w:right="142" w:firstLine="1"/>
        <w:rPr>
          <w:rFonts w:ascii="Arial" w:hAnsi="Arial" w:cs="Arial"/>
          <w:szCs w:val="24"/>
        </w:rPr>
      </w:pPr>
      <w:r w:rsidRPr="004E4723">
        <w:rPr>
          <w:rStyle w:val="Forte"/>
          <w:rFonts w:ascii="Arial" w:hAnsi="Arial" w:cs="Arial"/>
          <w:szCs w:val="24"/>
        </w:rPr>
        <w:t>9.1.2 -</w:t>
      </w:r>
      <w:r w:rsidRPr="004E4723">
        <w:rPr>
          <w:rFonts w:ascii="Arial" w:hAnsi="Arial" w:cs="Arial"/>
          <w:szCs w:val="24"/>
        </w:rPr>
        <w:t xml:space="preserve"> Inobservância de especificações e recomendações fornecidas pela </w:t>
      </w:r>
      <w:r w:rsidRPr="004E4723">
        <w:rPr>
          <w:rStyle w:val="Forte"/>
          <w:rFonts w:ascii="Arial" w:hAnsi="Arial" w:cs="Arial"/>
          <w:szCs w:val="24"/>
        </w:rPr>
        <w:lastRenderedPageBreak/>
        <w:t>CONTRATANTE</w:t>
      </w:r>
      <w:r w:rsidRPr="004E4723">
        <w:rPr>
          <w:rFonts w:ascii="Arial" w:hAnsi="Arial" w:cs="Arial"/>
          <w:szCs w:val="24"/>
        </w:rPr>
        <w:t>;</w:t>
      </w:r>
    </w:p>
    <w:p w:rsidR="005B2753" w:rsidRPr="004E4723" w:rsidRDefault="005B2753" w:rsidP="005D1BE6">
      <w:pPr>
        <w:spacing w:before="100" w:beforeAutospacing="1" w:after="240" w:line="240" w:lineRule="auto"/>
        <w:ind w:left="708" w:right="142" w:firstLine="1"/>
        <w:rPr>
          <w:rFonts w:ascii="Arial" w:hAnsi="Arial" w:cs="Arial"/>
          <w:szCs w:val="24"/>
        </w:rPr>
      </w:pPr>
      <w:r w:rsidRPr="004E4723">
        <w:rPr>
          <w:rStyle w:val="Forte"/>
          <w:rFonts w:ascii="Arial" w:hAnsi="Arial" w:cs="Arial"/>
          <w:szCs w:val="24"/>
        </w:rPr>
        <w:t>9.1.3 -</w:t>
      </w:r>
      <w:r w:rsidRPr="004E4723">
        <w:rPr>
          <w:rFonts w:ascii="Arial" w:hAnsi="Arial" w:cs="Arial"/>
          <w:szCs w:val="24"/>
        </w:rPr>
        <w:t xml:space="preserve"> Interrupção dos serviços por exclusiva responsabilidade da </w:t>
      </w:r>
      <w:r w:rsidRPr="004E4723">
        <w:rPr>
          <w:rStyle w:val="Forte"/>
          <w:rFonts w:ascii="Arial" w:hAnsi="Arial" w:cs="Arial"/>
          <w:szCs w:val="24"/>
        </w:rPr>
        <w:t>CONTRATADA</w:t>
      </w:r>
      <w:r w:rsidRPr="004E4723">
        <w:rPr>
          <w:rFonts w:ascii="Arial" w:hAnsi="Arial" w:cs="Arial"/>
          <w:szCs w:val="24"/>
        </w:rPr>
        <w:t xml:space="preserve">, sem justificativa apresentada e aceita pela </w:t>
      </w:r>
      <w:r w:rsidRPr="004E4723">
        <w:rPr>
          <w:rStyle w:val="Forte"/>
          <w:rFonts w:ascii="Arial" w:hAnsi="Arial" w:cs="Arial"/>
          <w:szCs w:val="24"/>
        </w:rPr>
        <w:t>CONTRATANTE</w:t>
      </w:r>
      <w:r w:rsidRPr="004E4723">
        <w:rPr>
          <w:rFonts w:ascii="Arial" w:hAnsi="Arial" w:cs="Arial"/>
          <w:szCs w:val="24"/>
        </w:rPr>
        <w:t>;</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rPr>
        <w:t>9.1.4 -</w:t>
      </w:r>
      <w:r w:rsidRPr="004E4723">
        <w:rPr>
          <w:rFonts w:ascii="Arial" w:hAnsi="Arial" w:cs="Arial"/>
          <w:szCs w:val="24"/>
        </w:rPr>
        <w:t xml:space="preserve"> Liquidação judicial ou extrajudicial, concordata ou falência da </w:t>
      </w:r>
      <w:r w:rsidRPr="004E4723">
        <w:rPr>
          <w:rStyle w:val="Forte"/>
          <w:rFonts w:ascii="Arial" w:hAnsi="Arial" w:cs="Arial"/>
          <w:szCs w:val="24"/>
        </w:rPr>
        <w:t>CONTRATADA</w:t>
      </w:r>
      <w:r w:rsidRPr="004E4723">
        <w:rPr>
          <w:rFonts w:ascii="Arial" w:hAnsi="Arial" w:cs="Arial"/>
          <w:szCs w:val="24"/>
        </w:rPr>
        <w:t>;</w:t>
      </w:r>
    </w:p>
    <w:p w:rsidR="005B2753" w:rsidRPr="004E4723" w:rsidRDefault="005B2753" w:rsidP="005D1BE6">
      <w:pPr>
        <w:spacing w:before="100" w:beforeAutospacing="1" w:after="240" w:line="240" w:lineRule="auto"/>
        <w:ind w:left="708" w:right="142" w:firstLine="1"/>
        <w:rPr>
          <w:rFonts w:ascii="Arial" w:hAnsi="Arial" w:cs="Arial"/>
          <w:szCs w:val="24"/>
        </w:rPr>
      </w:pPr>
      <w:r w:rsidRPr="004E4723">
        <w:rPr>
          <w:rStyle w:val="Forte"/>
          <w:rFonts w:ascii="Arial" w:hAnsi="Arial" w:cs="Arial"/>
          <w:szCs w:val="24"/>
        </w:rPr>
        <w:t>9.1.5 -</w:t>
      </w:r>
      <w:r w:rsidRPr="004E4723">
        <w:rPr>
          <w:rFonts w:ascii="Arial" w:hAnsi="Arial" w:cs="Arial"/>
          <w:szCs w:val="24"/>
        </w:rPr>
        <w:t xml:space="preserve"> Transferência, no todo ou em parte, do objeto deste contrato, salvo se autorizada pela </w:t>
      </w:r>
      <w:r w:rsidRPr="004E4723">
        <w:rPr>
          <w:rStyle w:val="Forte"/>
          <w:rFonts w:ascii="Arial" w:hAnsi="Arial" w:cs="Arial"/>
          <w:szCs w:val="24"/>
        </w:rPr>
        <w:t>CONTRATANTE</w:t>
      </w:r>
      <w:r w:rsidRPr="004E4723">
        <w:rPr>
          <w:rFonts w:ascii="Arial" w:hAnsi="Arial" w:cs="Arial"/>
          <w:szCs w:val="24"/>
        </w:rPr>
        <w:t>.</w:t>
      </w:r>
    </w:p>
    <w:p w:rsidR="005B2753" w:rsidRPr="004E4723" w:rsidRDefault="005B2753" w:rsidP="005D1BE6">
      <w:pPr>
        <w:spacing w:before="100" w:beforeAutospacing="1" w:after="240" w:line="240" w:lineRule="auto"/>
        <w:ind w:left="708" w:right="142" w:firstLine="1"/>
        <w:rPr>
          <w:rFonts w:ascii="Arial" w:hAnsi="Arial" w:cs="Arial"/>
          <w:szCs w:val="24"/>
        </w:rPr>
      </w:pPr>
      <w:r w:rsidRPr="004E4723">
        <w:rPr>
          <w:rStyle w:val="Forte"/>
          <w:rFonts w:ascii="Arial" w:hAnsi="Arial" w:cs="Arial"/>
          <w:szCs w:val="24"/>
        </w:rPr>
        <w:t>9.1.7 -</w:t>
      </w:r>
      <w:r w:rsidRPr="004E4723">
        <w:rPr>
          <w:rFonts w:ascii="Arial" w:hAnsi="Arial" w:cs="Arial"/>
          <w:szCs w:val="24"/>
        </w:rPr>
        <w:t xml:space="preserve"> A rescisão será precedida de comunicação da </w:t>
      </w:r>
      <w:r w:rsidRPr="004E4723">
        <w:rPr>
          <w:rStyle w:val="Forte"/>
          <w:rFonts w:ascii="Arial" w:hAnsi="Arial" w:cs="Arial"/>
          <w:szCs w:val="24"/>
        </w:rPr>
        <w:t>CONTRATADA</w:t>
      </w:r>
      <w:r w:rsidRPr="004E4723">
        <w:rPr>
          <w:rFonts w:ascii="Arial" w:hAnsi="Arial" w:cs="Arial"/>
          <w:szCs w:val="24"/>
        </w:rPr>
        <w:t xml:space="preserve"> à </w:t>
      </w:r>
      <w:r w:rsidRPr="004E4723">
        <w:rPr>
          <w:rStyle w:val="Forte"/>
          <w:rFonts w:ascii="Arial" w:hAnsi="Arial" w:cs="Arial"/>
          <w:szCs w:val="24"/>
        </w:rPr>
        <w:t>CONTRATANTE</w:t>
      </w:r>
      <w:r w:rsidRPr="004E4723">
        <w:rPr>
          <w:rFonts w:ascii="Arial" w:hAnsi="Arial" w:cs="Arial"/>
          <w:szCs w:val="24"/>
        </w:rPr>
        <w:t>, fixando-lhe o prazo de 10 (dez) dias para defesa ou para regularização dos débitos.</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10. FUNDAMENTAÇÃO LEGAL:</w:t>
      </w:r>
    </w:p>
    <w:p w:rsidR="005B2753" w:rsidRPr="004E4723" w:rsidRDefault="005B2753" w:rsidP="005D1BE6">
      <w:pPr>
        <w:spacing w:before="100" w:beforeAutospacing="1" w:after="240" w:line="240" w:lineRule="auto"/>
        <w:ind w:left="708" w:right="142" w:firstLine="1"/>
        <w:rPr>
          <w:rFonts w:ascii="Arial" w:hAnsi="Arial" w:cs="Arial"/>
          <w:szCs w:val="24"/>
        </w:rPr>
      </w:pPr>
      <w:r w:rsidRPr="004E4723">
        <w:rPr>
          <w:rFonts w:ascii="Arial" w:hAnsi="Arial" w:cs="Arial"/>
          <w:b/>
          <w:bCs/>
          <w:szCs w:val="24"/>
        </w:rPr>
        <w:t xml:space="preserve"> </w:t>
      </w:r>
      <w:r w:rsidRPr="004E4723">
        <w:rPr>
          <w:rFonts w:ascii="Arial" w:hAnsi="Arial" w:cs="Arial"/>
          <w:szCs w:val="24"/>
        </w:rPr>
        <w:t>O presente ajuste é</w:t>
      </w:r>
      <w:r w:rsidR="004E4723" w:rsidRPr="004E4723">
        <w:rPr>
          <w:rFonts w:ascii="Arial" w:hAnsi="Arial" w:cs="Arial"/>
          <w:szCs w:val="24"/>
        </w:rPr>
        <w:t xml:space="preserve"> rege-se pela</w:t>
      </w:r>
      <w:proofErr w:type="gramStart"/>
      <w:r w:rsidR="004E4723" w:rsidRPr="004E4723">
        <w:rPr>
          <w:rFonts w:ascii="Arial" w:hAnsi="Arial" w:cs="Arial"/>
          <w:szCs w:val="24"/>
        </w:rPr>
        <w:t xml:space="preserve"> </w:t>
      </w:r>
      <w:r w:rsidRPr="004E4723">
        <w:rPr>
          <w:rFonts w:ascii="Arial" w:hAnsi="Arial" w:cs="Arial"/>
          <w:szCs w:val="24"/>
        </w:rPr>
        <w:t xml:space="preserve"> </w:t>
      </w:r>
      <w:proofErr w:type="gramEnd"/>
      <w:r w:rsidRPr="004E4723">
        <w:rPr>
          <w:rFonts w:ascii="Arial" w:hAnsi="Arial" w:cs="Arial"/>
          <w:szCs w:val="24"/>
        </w:rPr>
        <w:t>Lei nº. 8.666 de 21 de junho de 1993</w:t>
      </w:r>
      <w:r w:rsidR="004E4723" w:rsidRPr="004E4723">
        <w:rPr>
          <w:rFonts w:ascii="Arial" w:hAnsi="Arial" w:cs="Arial"/>
          <w:szCs w:val="24"/>
        </w:rPr>
        <w:t>, com as alterações posteriores.</w:t>
      </w:r>
    </w:p>
    <w:p w:rsidR="005B2753" w:rsidRPr="004E4723" w:rsidRDefault="005B2753" w:rsidP="005D1BE6">
      <w:pPr>
        <w:spacing w:before="100" w:beforeAutospacing="1" w:after="240" w:line="240" w:lineRule="auto"/>
        <w:ind w:right="142"/>
        <w:rPr>
          <w:rFonts w:ascii="Arial" w:hAnsi="Arial" w:cs="Arial"/>
          <w:szCs w:val="24"/>
        </w:rPr>
      </w:pPr>
      <w:r w:rsidRPr="004E4723">
        <w:rPr>
          <w:rStyle w:val="Forte"/>
          <w:rFonts w:ascii="Arial" w:hAnsi="Arial" w:cs="Arial"/>
          <w:szCs w:val="24"/>
          <w:u w:val="single"/>
        </w:rPr>
        <w:t>11. FORO:</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 xml:space="preserve">Fica eleito o Foro da Comarca da cidade de Cruz Alta (RS) para dirimir quaisquer dúvidas oriundas do presente ajuste que não possam ser resolvidas administrativamente, com exclusão de qualquer outro, por mais privilegiado que seja. </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E</w:t>
      </w:r>
      <w:r w:rsidR="00733BE0">
        <w:rPr>
          <w:rFonts w:ascii="Arial" w:hAnsi="Arial" w:cs="Arial"/>
          <w:szCs w:val="24"/>
        </w:rPr>
        <w:t>,</w:t>
      </w:r>
      <w:r w:rsidRPr="004E4723">
        <w:rPr>
          <w:rFonts w:ascii="Arial" w:hAnsi="Arial" w:cs="Arial"/>
          <w:szCs w:val="24"/>
        </w:rPr>
        <w:t xml:space="preserve"> por estarem justas e acertadas, as partes firmam o</w:t>
      </w:r>
      <w:r w:rsidR="002E5D4A">
        <w:rPr>
          <w:rFonts w:ascii="Arial" w:hAnsi="Arial" w:cs="Arial"/>
          <w:szCs w:val="24"/>
        </w:rPr>
        <w:t xml:space="preserve"> presente instrumento, em </w:t>
      </w:r>
      <w:proofErr w:type="gramStart"/>
      <w:r w:rsidR="00733BE0">
        <w:rPr>
          <w:rFonts w:ascii="Arial" w:hAnsi="Arial" w:cs="Arial"/>
          <w:szCs w:val="24"/>
        </w:rPr>
        <w:t>3</w:t>
      </w:r>
      <w:proofErr w:type="gramEnd"/>
      <w:r w:rsidR="002E5D4A">
        <w:rPr>
          <w:rFonts w:ascii="Arial" w:hAnsi="Arial" w:cs="Arial"/>
          <w:szCs w:val="24"/>
        </w:rPr>
        <w:t xml:space="preserve"> </w:t>
      </w:r>
      <w:r w:rsidRPr="004E4723">
        <w:rPr>
          <w:rFonts w:ascii="Arial" w:hAnsi="Arial" w:cs="Arial"/>
          <w:szCs w:val="24"/>
        </w:rPr>
        <w:t>(</w:t>
      </w:r>
      <w:r w:rsidR="00733BE0">
        <w:rPr>
          <w:rFonts w:ascii="Arial" w:hAnsi="Arial" w:cs="Arial"/>
          <w:szCs w:val="24"/>
        </w:rPr>
        <w:t>três</w:t>
      </w:r>
      <w:r w:rsidRPr="004E4723">
        <w:rPr>
          <w:rFonts w:ascii="Arial" w:hAnsi="Arial" w:cs="Arial"/>
          <w:szCs w:val="24"/>
        </w:rPr>
        <w:t>) vias de igual teor e forma.</w:t>
      </w:r>
    </w:p>
    <w:p w:rsidR="005B2753" w:rsidRPr="004E4723" w:rsidRDefault="00172918" w:rsidP="005D1BE6">
      <w:pPr>
        <w:spacing w:before="100" w:beforeAutospacing="1" w:after="240" w:line="240" w:lineRule="auto"/>
        <w:ind w:right="142"/>
        <w:jc w:val="right"/>
        <w:rPr>
          <w:rFonts w:ascii="Arial" w:hAnsi="Arial" w:cs="Arial"/>
          <w:szCs w:val="24"/>
        </w:rPr>
      </w:pPr>
      <w:r>
        <w:rPr>
          <w:rFonts w:ascii="Arial" w:hAnsi="Arial" w:cs="Arial"/>
          <w:szCs w:val="24"/>
        </w:rPr>
        <w:t>Fortaleza dos valos, 03</w:t>
      </w:r>
      <w:r w:rsidR="005B2753" w:rsidRPr="004E4723">
        <w:rPr>
          <w:rFonts w:ascii="Arial" w:hAnsi="Arial" w:cs="Arial"/>
          <w:szCs w:val="24"/>
        </w:rPr>
        <w:t xml:space="preserve"> de </w:t>
      </w:r>
      <w:r>
        <w:rPr>
          <w:rFonts w:ascii="Arial" w:hAnsi="Arial" w:cs="Arial"/>
          <w:szCs w:val="24"/>
        </w:rPr>
        <w:t>jun</w:t>
      </w:r>
      <w:r w:rsidR="004F316B">
        <w:rPr>
          <w:rFonts w:ascii="Arial" w:hAnsi="Arial" w:cs="Arial"/>
          <w:szCs w:val="24"/>
        </w:rPr>
        <w:t>h</w:t>
      </w:r>
      <w:r>
        <w:rPr>
          <w:rFonts w:ascii="Arial" w:hAnsi="Arial" w:cs="Arial"/>
          <w:szCs w:val="24"/>
        </w:rPr>
        <w:t>o</w:t>
      </w:r>
      <w:r w:rsidR="005B2753" w:rsidRPr="004E4723">
        <w:rPr>
          <w:rFonts w:ascii="Arial" w:hAnsi="Arial" w:cs="Arial"/>
          <w:szCs w:val="24"/>
        </w:rPr>
        <w:t xml:space="preserve"> de 20</w:t>
      </w:r>
      <w:r w:rsidR="00A53028" w:rsidRPr="004E4723">
        <w:rPr>
          <w:rFonts w:ascii="Arial" w:hAnsi="Arial" w:cs="Arial"/>
          <w:szCs w:val="24"/>
        </w:rPr>
        <w:t>20</w:t>
      </w:r>
      <w:r w:rsidR="005B2753" w:rsidRPr="004E4723">
        <w:rPr>
          <w:rFonts w:ascii="Arial" w:hAnsi="Arial" w:cs="Arial"/>
          <w:szCs w:val="24"/>
        </w:rPr>
        <w:t>.</w:t>
      </w:r>
    </w:p>
    <w:p w:rsidR="005B2753" w:rsidRPr="004E4723" w:rsidRDefault="005B2753" w:rsidP="005D1BE6">
      <w:pPr>
        <w:spacing w:before="100" w:beforeAutospacing="1" w:after="240" w:line="240" w:lineRule="auto"/>
        <w:ind w:right="142"/>
        <w:rPr>
          <w:rFonts w:ascii="Arial" w:hAnsi="Arial" w:cs="Arial"/>
          <w:szCs w:val="24"/>
        </w:rPr>
      </w:pPr>
      <w:r w:rsidRPr="004E4723">
        <w:rPr>
          <w:rFonts w:ascii="Arial" w:hAnsi="Arial" w:cs="Arial"/>
          <w:szCs w:val="24"/>
        </w:rPr>
        <w:t> </w:t>
      </w:r>
    </w:p>
    <w:p w:rsidR="005B2753" w:rsidRPr="00147765" w:rsidRDefault="00147765" w:rsidP="00147765">
      <w:pPr>
        <w:pStyle w:val="SemEspaamento"/>
        <w:jc w:val="center"/>
        <w:rPr>
          <w:rStyle w:val="Forte"/>
          <w:rFonts w:ascii="Arial" w:hAnsi="Arial" w:cs="Arial"/>
          <w:b w:val="0"/>
          <w:sz w:val="24"/>
          <w:szCs w:val="24"/>
        </w:rPr>
      </w:pPr>
      <w:r w:rsidRPr="00147765">
        <w:rPr>
          <w:rStyle w:val="Forte"/>
          <w:rFonts w:ascii="Arial" w:hAnsi="Arial" w:cs="Arial"/>
          <w:b w:val="0"/>
          <w:sz w:val="24"/>
          <w:szCs w:val="24"/>
        </w:rPr>
        <w:t>_________________________________________</w:t>
      </w:r>
    </w:p>
    <w:p w:rsidR="005B2753" w:rsidRPr="00147765" w:rsidRDefault="005B2753" w:rsidP="00147765">
      <w:pPr>
        <w:pStyle w:val="SemEspaamento"/>
        <w:jc w:val="center"/>
        <w:rPr>
          <w:rFonts w:ascii="Arial" w:hAnsi="Arial" w:cs="Arial"/>
          <w:sz w:val="24"/>
          <w:szCs w:val="24"/>
        </w:rPr>
      </w:pPr>
      <w:r w:rsidRPr="00147765">
        <w:rPr>
          <w:rStyle w:val="Forte"/>
          <w:rFonts w:ascii="Arial" w:hAnsi="Arial" w:cs="Arial"/>
          <w:b w:val="0"/>
          <w:sz w:val="24"/>
          <w:szCs w:val="24"/>
        </w:rPr>
        <w:t>MUNICÍPIO DE FORTALEZA DOS VALOS</w:t>
      </w:r>
      <w:r w:rsidR="00147765" w:rsidRPr="00147765">
        <w:rPr>
          <w:rStyle w:val="Forte"/>
          <w:rFonts w:ascii="Arial" w:hAnsi="Arial" w:cs="Arial"/>
          <w:b w:val="0"/>
          <w:sz w:val="24"/>
          <w:szCs w:val="24"/>
        </w:rPr>
        <w:t>/</w:t>
      </w:r>
      <w:r w:rsidRPr="00147765">
        <w:rPr>
          <w:rStyle w:val="Forte"/>
          <w:rFonts w:ascii="Arial" w:hAnsi="Arial" w:cs="Arial"/>
          <w:b w:val="0"/>
          <w:sz w:val="24"/>
          <w:szCs w:val="24"/>
        </w:rPr>
        <w:t>RS</w:t>
      </w:r>
    </w:p>
    <w:p w:rsidR="005B2753" w:rsidRPr="00147765" w:rsidRDefault="005B2753" w:rsidP="00147765">
      <w:pPr>
        <w:pStyle w:val="SemEspaamento"/>
        <w:jc w:val="center"/>
        <w:rPr>
          <w:rFonts w:ascii="Arial" w:hAnsi="Arial" w:cs="Arial"/>
          <w:sz w:val="24"/>
          <w:szCs w:val="24"/>
        </w:rPr>
      </w:pPr>
      <w:r w:rsidRPr="00147765">
        <w:rPr>
          <w:rStyle w:val="Forte"/>
          <w:rFonts w:ascii="Arial" w:hAnsi="Arial" w:cs="Arial"/>
          <w:b w:val="0"/>
          <w:sz w:val="24"/>
          <w:szCs w:val="24"/>
        </w:rPr>
        <w:t>CONTRATANTE</w:t>
      </w:r>
    </w:p>
    <w:p w:rsidR="005B2753" w:rsidRPr="00147765" w:rsidRDefault="005B2753" w:rsidP="00147765">
      <w:pPr>
        <w:pStyle w:val="SemEspaamento"/>
        <w:jc w:val="center"/>
        <w:rPr>
          <w:rFonts w:ascii="Arial" w:hAnsi="Arial" w:cs="Arial"/>
          <w:sz w:val="24"/>
          <w:szCs w:val="24"/>
        </w:rPr>
      </w:pPr>
      <w:r w:rsidRPr="00147765">
        <w:rPr>
          <w:rFonts w:ascii="Arial" w:hAnsi="Arial" w:cs="Arial"/>
          <w:sz w:val="24"/>
          <w:szCs w:val="24"/>
        </w:rPr>
        <w:t xml:space="preserve">Marcia </w:t>
      </w:r>
      <w:proofErr w:type="spellStart"/>
      <w:r w:rsidRPr="00147765">
        <w:rPr>
          <w:rFonts w:ascii="Arial" w:hAnsi="Arial" w:cs="Arial"/>
          <w:sz w:val="24"/>
          <w:szCs w:val="24"/>
        </w:rPr>
        <w:t>Rossatto</w:t>
      </w:r>
      <w:proofErr w:type="spellEnd"/>
      <w:r w:rsidRPr="00147765">
        <w:rPr>
          <w:rFonts w:ascii="Arial" w:hAnsi="Arial" w:cs="Arial"/>
          <w:sz w:val="24"/>
          <w:szCs w:val="24"/>
        </w:rPr>
        <w:t xml:space="preserve"> </w:t>
      </w:r>
      <w:proofErr w:type="spellStart"/>
      <w:r w:rsidRPr="00147765">
        <w:rPr>
          <w:rFonts w:ascii="Arial" w:hAnsi="Arial" w:cs="Arial"/>
          <w:sz w:val="24"/>
          <w:szCs w:val="24"/>
        </w:rPr>
        <w:t>Fredi</w:t>
      </w:r>
      <w:proofErr w:type="spellEnd"/>
    </w:p>
    <w:p w:rsidR="005B2753" w:rsidRPr="00147765" w:rsidRDefault="005B2753" w:rsidP="00147765">
      <w:pPr>
        <w:pStyle w:val="SemEspaamento"/>
        <w:jc w:val="center"/>
        <w:rPr>
          <w:rFonts w:ascii="Arial" w:hAnsi="Arial" w:cs="Arial"/>
          <w:sz w:val="24"/>
          <w:szCs w:val="24"/>
        </w:rPr>
      </w:pPr>
      <w:r w:rsidRPr="00147765">
        <w:rPr>
          <w:rFonts w:ascii="Arial" w:hAnsi="Arial" w:cs="Arial"/>
          <w:sz w:val="24"/>
          <w:szCs w:val="24"/>
        </w:rPr>
        <w:t>Prefeita Municipal</w:t>
      </w:r>
    </w:p>
    <w:p w:rsidR="005B2753" w:rsidRDefault="005B2753" w:rsidP="00147765">
      <w:pPr>
        <w:pStyle w:val="SemEspaamento"/>
        <w:jc w:val="center"/>
        <w:rPr>
          <w:rFonts w:ascii="Arial" w:hAnsi="Arial" w:cs="Arial"/>
          <w:sz w:val="24"/>
          <w:szCs w:val="24"/>
        </w:rPr>
      </w:pPr>
    </w:p>
    <w:p w:rsidR="00147765" w:rsidRPr="00147765" w:rsidRDefault="00147765" w:rsidP="00147765">
      <w:pPr>
        <w:pStyle w:val="SemEspaamento"/>
        <w:jc w:val="center"/>
        <w:rPr>
          <w:rFonts w:ascii="Arial" w:hAnsi="Arial" w:cs="Arial"/>
          <w:sz w:val="24"/>
          <w:szCs w:val="24"/>
        </w:rPr>
      </w:pPr>
    </w:p>
    <w:p w:rsidR="005B2753" w:rsidRPr="00147765" w:rsidRDefault="00147765" w:rsidP="00147765">
      <w:pPr>
        <w:pStyle w:val="SemEspaamento"/>
        <w:jc w:val="center"/>
        <w:rPr>
          <w:rFonts w:ascii="Arial" w:hAnsi="Arial" w:cs="Arial"/>
          <w:sz w:val="24"/>
          <w:szCs w:val="24"/>
        </w:rPr>
      </w:pPr>
      <w:r w:rsidRPr="00147765">
        <w:rPr>
          <w:rFonts w:ascii="Arial" w:hAnsi="Arial" w:cs="Arial"/>
          <w:sz w:val="24"/>
          <w:szCs w:val="24"/>
          <w:u w:val="single"/>
        </w:rPr>
        <w:t>_________________________________________</w:t>
      </w:r>
    </w:p>
    <w:p w:rsidR="004E4723" w:rsidRPr="00147765" w:rsidRDefault="004E4723" w:rsidP="00147765">
      <w:pPr>
        <w:pStyle w:val="SemEspaamento"/>
        <w:jc w:val="center"/>
        <w:rPr>
          <w:rStyle w:val="Forte"/>
          <w:rFonts w:ascii="Arial" w:hAnsi="Arial" w:cs="Arial"/>
          <w:b w:val="0"/>
          <w:sz w:val="24"/>
          <w:szCs w:val="24"/>
        </w:rPr>
      </w:pPr>
      <w:r w:rsidRPr="00147765">
        <w:rPr>
          <w:rFonts w:ascii="Arial" w:hAnsi="Arial" w:cs="Arial"/>
          <w:sz w:val="24"/>
          <w:szCs w:val="24"/>
        </w:rPr>
        <w:t>LABVIDA ANÁLISES CLÍNICAS LTDA</w:t>
      </w:r>
    </w:p>
    <w:p w:rsidR="005B2753" w:rsidRPr="00147765" w:rsidRDefault="005B2753" w:rsidP="00147765">
      <w:pPr>
        <w:pStyle w:val="SemEspaamento"/>
        <w:jc w:val="center"/>
        <w:rPr>
          <w:rStyle w:val="Forte"/>
          <w:rFonts w:ascii="Arial" w:hAnsi="Arial" w:cs="Arial"/>
          <w:b w:val="0"/>
          <w:sz w:val="24"/>
          <w:szCs w:val="24"/>
        </w:rPr>
      </w:pPr>
      <w:r w:rsidRPr="00147765">
        <w:rPr>
          <w:rStyle w:val="Forte"/>
          <w:rFonts w:ascii="Arial" w:hAnsi="Arial" w:cs="Arial"/>
          <w:b w:val="0"/>
          <w:sz w:val="24"/>
          <w:szCs w:val="24"/>
        </w:rPr>
        <w:t>CONTRATADA</w:t>
      </w:r>
    </w:p>
    <w:p w:rsidR="002E5D4A" w:rsidRPr="00147765" w:rsidRDefault="00147765" w:rsidP="00147765">
      <w:pPr>
        <w:pStyle w:val="SemEspaamento"/>
        <w:jc w:val="center"/>
        <w:rPr>
          <w:rFonts w:ascii="Arial" w:hAnsi="Arial" w:cs="Arial"/>
          <w:sz w:val="24"/>
          <w:szCs w:val="24"/>
        </w:rPr>
      </w:pPr>
      <w:r w:rsidRPr="00147765">
        <w:rPr>
          <w:rFonts w:ascii="Arial" w:hAnsi="Arial" w:cs="Arial"/>
          <w:sz w:val="24"/>
          <w:szCs w:val="24"/>
        </w:rPr>
        <w:t xml:space="preserve">Renata </w:t>
      </w:r>
      <w:proofErr w:type="spellStart"/>
      <w:r w:rsidRPr="00147765">
        <w:rPr>
          <w:rFonts w:ascii="Arial" w:hAnsi="Arial" w:cs="Arial"/>
          <w:sz w:val="24"/>
          <w:szCs w:val="24"/>
        </w:rPr>
        <w:t>Horbach</w:t>
      </w:r>
      <w:proofErr w:type="spellEnd"/>
      <w:r w:rsidRPr="00147765">
        <w:rPr>
          <w:rFonts w:ascii="Arial" w:hAnsi="Arial" w:cs="Arial"/>
          <w:sz w:val="24"/>
          <w:szCs w:val="24"/>
        </w:rPr>
        <w:t xml:space="preserve"> Rubin</w:t>
      </w:r>
    </w:p>
    <w:sectPr w:rsidR="002E5D4A" w:rsidRPr="00147765" w:rsidSect="005D1BE6">
      <w:headerReference w:type="even" r:id="rId9"/>
      <w:headerReference w:type="default" r:id="rId10"/>
      <w:footerReference w:type="even" r:id="rId11"/>
      <w:footerReference w:type="default" r:id="rId12"/>
      <w:headerReference w:type="first" r:id="rId13"/>
      <w:footerReference w:type="first" r:id="rId14"/>
      <w:pgSz w:w="11906" w:h="16838"/>
      <w:pgMar w:top="1701" w:right="1133" w:bottom="851"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69F" w:rsidRDefault="0054669F" w:rsidP="00F45F02">
      <w:pPr>
        <w:spacing w:after="0" w:line="240" w:lineRule="auto"/>
      </w:pPr>
      <w:r>
        <w:separator/>
      </w:r>
    </w:p>
  </w:endnote>
  <w:endnote w:type="continuationSeparator" w:id="0">
    <w:p w:rsidR="0054669F" w:rsidRDefault="0054669F"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41E691C4" wp14:editId="4572F3C1">
          <wp:simplePos x="0" y="0"/>
          <wp:positionH relativeFrom="column">
            <wp:posOffset>-956310</wp:posOffset>
          </wp:positionH>
          <wp:positionV relativeFrom="paragraph">
            <wp:posOffset>-521335</wp:posOffset>
          </wp:positionV>
          <wp:extent cx="7315200" cy="1038225"/>
          <wp:effectExtent l="0" t="0" r="0" b="952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03822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69F" w:rsidRDefault="0054669F" w:rsidP="00F45F02">
      <w:pPr>
        <w:spacing w:after="0" w:line="240" w:lineRule="auto"/>
      </w:pPr>
      <w:r>
        <w:separator/>
      </w:r>
    </w:p>
  </w:footnote>
  <w:footnote w:type="continuationSeparator" w:id="0">
    <w:p w:rsidR="0054669F" w:rsidRDefault="0054669F"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1F9F45E0" wp14:editId="3C486F67">
          <wp:simplePos x="0" y="0"/>
          <wp:positionH relativeFrom="column">
            <wp:posOffset>-908685</wp:posOffset>
          </wp:positionH>
          <wp:positionV relativeFrom="paragraph">
            <wp:posOffset>198755</wp:posOffset>
          </wp:positionV>
          <wp:extent cx="7219950" cy="1362075"/>
          <wp:effectExtent l="0" t="0" r="0" b="952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05B"/>
    <w:multiLevelType w:val="hybridMultilevel"/>
    <w:tmpl w:val="6FDCE4F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A0297E"/>
    <w:multiLevelType w:val="singleLevel"/>
    <w:tmpl w:val="04160017"/>
    <w:lvl w:ilvl="0">
      <w:start w:val="1"/>
      <w:numFmt w:val="lowerLetter"/>
      <w:lvlText w:val="%1)"/>
      <w:lvlJc w:val="left"/>
      <w:pPr>
        <w:tabs>
          <w:tab w:val="num" w:pos="360"/>
        </w:tabs>
        <w:ind w:left="360" w:hanging="360"/>
      </w:pPr>
    </w:lvl>
  </w:abstractNum>
  <w:abstractNum w:abstractNumId="2">
    <w:nsid w:val="0DFA6C36"/>
    <w:multiLevelType w:val="hybridMultilevel"/>
    <w:tmpl w:val="58ECB176"/>
    <w:lvl w:ilvl="0" w:tplc="35FA0F2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13281B45"/>
    <w:multiLevelType w:val="hybridMultilevel"/>
    <w:tmpl w:val="C77C70AC"/>
    <w:lvl w:ilvl="0" w:tplc="A48638E6">
      <w:start w:val="1"/>
      <w:numFmt w:val="decimalZero"/>
      <w:lvlText w:val="%1."/>
      <w:lvlJc w:val="left"/>
      <w:pPr>
        <w:ind w:left="780" w:hanging="360"/>
      </w:pPr>
      <w:rPr>
        <w:rFonts w:hint="default"/>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4">
    <w:nsid w:val="16155221"/>
    <w:multiLevelType w:val="hybridMultilevel"/>
    <w:tmpl w:val="E542A298"/>
    <w:lvl w:ilvl="0" w:tplc="470ADEF6">
      <w:start w:val="1"/>
      <w:numFmt w:val="decimalZero"/>
      <w:lvlText w:val="%1"/>
      <w:lvlJc w:val="left"/>
      <w:pPr>
        <w:tabs>
          <w:tab w:val="num" w:pos="540"/>
        </w:tabs>
        <w:ind w:left="54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7C86892"/>
    <w:multiLevelType w:val="singleLevel"/>
    <w:tmpl w:val="04160017"/>
    <w:lvl w:ilvl="0">
      <w:start w:val="1"/>
      <w:numFmt w:val="lowerLetter"/>
      <w:lvlText w:val="%1)"/>
      <w:lvlJc w:val="left"/>
      <w:pPr>
        <w:tabs>
          <w:tab w:val="num" w:pos="360"/>
        </w:tabs>
        <w:ind w:left="360" w:hanging="360"/>
      </w:pPr>
    </w:lvl>
  </w:abstractNum>
  <w:abstractNum w:abstractNumId="6">
    <w:nsid w:val="31540D7D"/>
    <w:multiLevelType w:val="singleLevel"/>
    <w:tmpl w:val="04160017"/>
    <w:lvl w:ilvl="0">
      <w:start w:val="1"/>
      <w:numFmt w:val="lowerLetter"/>
      <w:lvlText w:val="%1)"/>
      <w:lvlJc w:val="left"/>
      <w:pPr>
        <w:tabs>
          <w:tab w:val="num" w:pos="360"/>
        </w:tabs>
        <w:ind w:left="360" w:hanging="360"/>
      </w:pPr>
    </w:lvl>
  </w:abstractNum>
  <w:abstractNum w:abstractNumId="7">
    <w:nsid w:val="3BEF11CF"/>
    <w:multiLevelType w:val="hybridMultilevel"/>
    <w:tmpl w:val="D1B8394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7D8D5276"/>
    <w:multiLevelType w:val="hybridMultilevel"/>
    <w:tmpl w:val="9F447ED8"/>
    <w:lvl w:ilvl="0" w:tplc="04160011">
      <w:start w:val="14"/>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6"/>
    <w:lvlOverride w:ilvl="0">
      <w:startOverride w:val="1"/>
    </w:lvlOverride>
  </w:num>
  <w:num w:numId="2">
    <w:abstractNumId w:val="5"/>
    <w:lvlOverride w:ilvl="0">
      <w:startOverride w:val="1"/>
    </w:lvlOverride>
  </w:num>
  <w:num w:numId="3">
    <w:abstractNumId w:val="1"/>
    <w:lvlOverride w:ilvl="0">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4F09"/>
    <w:rsid w:val="00025A59"/>
    <w:rsid w:val="00027F35"/>
    <w:rsid w:val="000357BF"/>
    <w:rsid w:val="000444A0"/>
    <w:rsid w:val="000847F1"/>
    <w:rsid w:val="00096605"/>
    <w:rsid w:val="000A0566"/>
    <w:rsid w:val="000A429C"/>
    <w:rsid w:val="000B094B"/>
    <w:rsid w:val="000B0F85"/>
    <w:rsid w:val="000B2505"/>
    <w:rsid w:val="000B25AD"/>
    <w:rsid w:val="000B2CE3"/>
    <w:rsid w:val="000D140D"/>
    <w:rsid w:val="000D32FF"/>
    <w:rsid w:val="000F231B"/>
    <w:rsid w:val="0010459D"/>
    <w:rsid w:val="001223EB"/>
    <w:rsid w:val="00122418"/>
    <w:rsid w:val="001268EB"/>
    <w:rsid w:val="00143195"/>
    <w:rsid w:val="00147765"/>
    <w:rsid w:val="00153DA5"/>
    <w:rsid w:val="00172918"/>
    <w:rsid w:val="00174132"/>
    <w:rsid w:val="001B7A5A"/>
    <w:rsid w:val="001C06D7"/>
    <w:rsid w:val="001C63CB"/>
    <w:rsid w:val="001F2F68"/>
    <w:rsid w:val="002127EB"/>
    <w:rsid w:val="0022050D"/>
    <w:rsid w:val="0026100A"/>
    <w:rsid w:val="002817DF"/>
    <w:rsid w:val="00281E2D"/>
    <w:rsid w:val="00287223"/>
    <w:rsid w:val="002A6D5D"/>
    <w:rsid w:val="002E5D4A"/>
    <w:rsid w:val="00300D6C"/>
    <w:rsid w:val="0030248A"/>
    <w:rsid w:val="0031140E"/>
    <w:rsid w:val="00316163"/>
    <w:rsid w:val="00326303"/>
    <w:rsid w:val="00327AA1"/>
    <w:rsid w:val="00340EB0"/>
    <w:rsid w:val="00366653"/>
    <w:rsid w:val="00385AD1"/>
    <w:rsid w:val="00393488"/>
    <w:rsid w:val="00394598"/>
    <w:rsid w:val="003A46C9"/>
    <w:rsid w:val="003F3200"/>
    <w:rsid w:val="003F3A5B"/>
    <w:rsid w:val="00412FA5"/>
    <w:rsid w:val="004158BA"/>
    <w:rsid w:val="0042475D"/>
    <w:rsid w:val="00431987"/>
    <w:rsid w:val="0043756D"/>
    <w:rsid w:val="00443C1D"/>
    <w:rsid w:val="004473BB"/>
    <w:rsid w:val="00467708"/>
    <w:rsid w:val="00467DF1"/>
    <w:rsid w:val="00474721"/>
    <w:rsid w:val="004A28DF"/>
    <w:rsid w:val="004E4723"/>
    <w:rsid w:val="004E6A5B"/>
    <w:rsid w:val="004F12C8"/>
    <w:rsid w:val="004F316B"/>
    <w:rsid w:val="00524C23"/>
    <w:rsid w:val="0054669F"/>
    <w:rsid w:val="0056643A"/>
    <w:rsid w:val="00580138"/>
    <w:rsid w:val="005839C7"/>
    <w:rsid w:val="0059341C"/>
    <w:rsid w:val="005A0FAC"/>
    <w:rsid w:val="005B2753"/>
    <w:rsid w:val="005D1BE6"/>
    <w:rsid w:val="005D369C"/>
    <w:rsid w:val="005D5C6F"/>
    <w:rsid w:val="005E00C0"/>
    <w:rsid w:val="0064023A"/>
    <w:rsid w:val="006412D4"/>
    <w:rsid w:val="00642551"/>
    <w:rsid w:val="006503A5"/>
    <w:rsid w:val="00650841"/>
    <w:rsid w:val="00655622"/>
    <w:rsid w:val="00665C25"/>
    <w:rsid w:val="0067342A"/>
    <w:rsid w:val="00681AF8"/>
    <w:rsid w:val="0068295B"/>
    <w:rsid w:val="00687133"/>
    <w:rsid w:val="006904C1"/>
    <w:rsid w:val="0069617B"/>
    <w:rsid w:val="006E43A6"/>
    <w:rsid w:val="006F326F"/>
    <w:rsid w:val="006F4B14"/>
    <w:rsid w:val="00704338"/>
    <w:rsid w:val="007176E1"/>
    <w:rsid w:val="00720858"/>
    <w:rsid w:val="00733BE0"/>
    <w:rsid w:val="00745324"/>
    <w:rsid w:val="007858D5"/>
    <w:rsid w:val="00797B33"/>
    <w:rsid w:val="007B19B8"/>
    <w:rsid w:val="007D70C2"/>
    <w:rsid w:val="007E2C7F"/>
    <w:rsid w:val="007E515F"/>
    <w:rsid w:val="00817164"/>
    <w:rsid w:val="0082719D"/>
    <w:rsid w:val="00833F44"/>
    <w:rsid w:val="0087588B"/>
    <w:rsid w:val="0088083B"/>
    <w:rsid w:val="008863A3"/>
    <w:rsid w:val="008947AC"/>
    <w:rsid w:val="008964CD"/>
    <w:rsid w:val="008A1FAD"/>
    <w:rsid w:val="008A7BD8"/>
    <w:rsid w:val="008B1F56"/>
    <w:rsid w:val="008B5C3A"/>
    <w:rsid w:val="008D71F7"/>
    <w:rsid w:val="008E0E3C"/>
    <w:rsid w:val="009002F8"/>
    <w:rsid w:val="00903474"/>
    <w:rsid w:val="0093758D"/>
    <w:rsid w:val="00937C2E"/>
    <w:rsid w:val="0096318A"/>
    <w:rsid w:val="009711D5"/>
    <w:rsid w:val="00995395"/>
    <w:rsid w:val="009C4DAA"/>
    <w:rsid w:val="009C54BB"/>
    <w:rsid w:val="009D74CA"/>
    <w:rsid w:val="009E7938"/>
    <w:rsid w:val="00A06872"/>
    <w:rsid w:val="00A10BB5"/>
    <w:rsid w:val="00A32BE5"/>
    <w:rsid w:val="00A44BF5"/>
    <w:rsid w:val="00A53028"/>
    <w:rsid w:val="00A65B21"/>
    <w:rsid w:val="00AA1A17"/>
    <w:rsid w:val="00AB1886"/>
    <w:rsid w:val="00AE6DFD"/>
    <w:rsid w:val="00AF7AA3"/>
    <w:rsid w:val="00B05D4F"/>
    <w:rsid w:val="00B838C8"/>
    <w:rsid w:val="00B86371"/>
    <w:rsid w:val="00B94056"/>
    <w:rsid w:val="00BB180F"/>
    <w:rsid w:val="00BE2D20"/>
    <w:rsid w:val="00BE5FFF"/>
    <w:rsid w:val="00BF0ADA"/>
    <w:rsid w:val="00C02206"/>
    <w:rsid w:val="00C0441F"/>
    <w:rsid w:val="00C24D7C"/>
    <w:rsid w:val="00C326C8"/>
    <w:rsid w:val="00C37331"/>
    <w:rsid w:val="00C557EB"/>
    <w:rsid w:val="00C76EC2"/>
    <w:rsid w:val="00C8349C"/>
    <w:rsid w:val="00C84F94"/>
    <w:rsid w:val="00C9733C"/>
    <w:rsid w:val="00CC2334"/>
    <w:rsid w:val="00D4360F"/>
    <w:rsid w:val="00D55E8D"/>
    <w:rsid w:val="00D57BED"/>
    <w:rsid w:val="00D7004D"/>
    <w:rsid w:val="00D840F2"/>
    <w:rsid w:val="00D85050"/>
    <w:rsid w:val="00DA553F"/>
    <w:rsid w:val="00DB120C"/>
    <w:rsid w:val="00DB1722"/>
    <w:rsid w:val="00DD0D3D"/>
    <w:rsid w:val="00DD7BC3"/>
    <w:rsid w:val="00DF0093"/>
    <w:rsid w:val="00DF0AB2"/>
    <w:rsid w:val="00DF62D9"/>
    <w:rsid w:val="00E058BA"/>
    <w:rsid w:val="00E17068"/>
    <w:rsid w:val="00E52703"/>
    <w:rsid w:val="00E81558"/>
    <w:rsid w:val="00EB2793"/>
    <w:rsid w:val="00EB6EF3"/>
    <w:rsid w:val="00EC0148"/>
    <w:rsid w:val="00EC5411"/>
    <w:rsid w:val="00F16DC7"/>
    <w:rsid w:val="00F215F0"/>
    <w:rsid w:val="00F34D33"/>
    <w:rsid w:val="00F45F02"/>
    <w:rsid w:val="00F46950"/>
    <w:rsid w:val="00F539F0"/>
    <w:rsid w:val="00F64E32"/>
    <w:rsid w:val="00F943EA"/>
    <w:rsid w:val="00F971BF"/>
    <w:rsid w:val="00FA75BB"/>
    <w:rsid w:val="00FB1B6C"/>
    <w:rsid w:val="00FC2AE4"/>
    <w:rsid w:val="00FD1FF4"/>
    <w:rsid w:val="00FD2DC5"/>
    <w:rsid w:val="00FF16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semiHidden/>
    <w:unhideWhenUsed/>
    <w:rsid w:val="0031140E"/>
    <w:rPr>
      <w:color w:val="0000FF"/>
      <w:u w:val="single"/>
    </w:rPr>
  </w:style>
  <w:style w:type="paragraph" w:customStyle="1" w:styleId="Default">
    <w:name w:val="Default"/>
    <w:rsid w:val="0069617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apple-converted-space">
    <w:name w:val="apple-converted-space"/>
    <w:rsid w:val="00833F44"/>
  </w:style>
  <w:style w:type="table" w:styleId="Tabelacomgrade">
    <w:name w:val="Table Grid"/>
    <w:basedOn w:val="Tabelanormal"/>
    <w:uiPriority w:val="59"/>
    <w:rsid w:val="007208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B838C8"/>
    <w:pPr>
      <w:ind w:left="720"/>
      <w:contextualSpacing/>
    </w:pPr>
  </w:style>
  <w:style w:type="paragraph" w:styleId="TextosemFormatao">
    <w:name w:val="Plain Text"/>
    <w:basedOn w:val="Normal"/>
    <w:link w:val="TextosemFormataoChar"/>
    <w:uiPriority w:val="99"/>
    <w:semiHidden/>
    <w:unhideWhenUsed/>
    <w:rsid w:val="00C02206"/>
    <w:pPr>
      <w:spacing w:after="0" w:line="240" w:lineRule="auto"/>
      <w:ind w:firstLine="0"/>
      <w:jc w:val="left"/>
    </w:pPr>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C02206"/>
    <w:rPr>
      <w:rFonts w:ascii="Consolas" w:hAnsi="Consolas"/>
      <w:sz w:val="21"/>
      <w:szCs w:val="21"/>
    </w:rPr>
  </w:style>
  <w:style w:type="paragraph" w:styleId="NormalWeb">
    <w:name w:val="Normal (Web)"/>
    <w:basedOn w:val="Normal"/>
    <w:uiPriority w:val="99"/>
    <w:semiHidden/>
    <w:unhideWhenUsed/>
    <w:rsid w:val="005B2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styleId="Forte">
    <w:name w:val="Strong"/>
    <w:basedOn w:val="Fontepargpadro"/>
    <w:uiPriority w:val="22"/>
    <w:qFormat/>
    <w:rsid w:val="005B275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semiHidden/>
    <w:unhideWhenUsed/>
    <w:rsid w:val="0031140E"/>
    <w:rPr>
      <w:color w:val="0000FF"/>
      <w:u w:val="single"/>
    </w:rPr>
  </w:style>
  <w:style w:type="paragraph" w:customStyle="1" w:styleId="Default">
    <w:name w:val="Default"/>
    <w:rsid w:val="0069617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apple-converted-space">
    <w:name w:val="apple-converted-space"/>
    <w:rsid w:val="00833F44"/>
  </w:style>
  <w:style w:type="table" w:styleId="Tabelacomgrade">
    <w:name w:val="Table Grid"/>
    <w:basedOn w:val="Tabelanormal"/>
    <w:uiPriority w:val="59"/>
    <w:rsid w:val="007208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B838C8"/>
    <w:pPr>
      <w:ind w:left="720"/>
      <w:contextualSpacing/>
    </w:pPr>
  </w:style>
  <w:style w:type="paragraph" w:styleId="TextosemFormatao">
    <w:name w:val="Plain Text"/>
    <w:basedOn w:val="Normal"/>
    <w:link w:val="TextosemFormataoChar"/>
    <w:uiPriority w:val="99"/>
    <w:semiHidden/>
    <w:unhideWhenUsed/>
    <w:rsid w:val="00C02206"/>
    <w:pPr>
      <w:spacing w:after="0" w:line="240" w:lineRule="auto"/>
      <w:ind w:firstLine="0"/>
      <w:jc w:val="left"/>
    </w:pPr>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C02206"/>
    <w:rPr>
      <w:rFonts w:ascii="Consolas" w:hAnsi="Consolas"/>
      <w:sz w:val="21"/>
      <w:szCs w:val="21"/>
    </w:rPr>
  </w:style>
  <w:style w:type="paragraph" w:styleId="NormalWeb">
    <w:name w:val="Normal (Web)"/>
    <w:basedOn w:val="Normal"/>
    <w:uiPriority w:val="99"/>
    <w:semiHidden/>
    <w:unhideWhenUsed/>
    <w:rsid w:val="005B2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styleId="Forte">
    <w:name w:val="Strong"/>
    <w:basedOn w:val="Fontepargpadro"/>
    <w:uiPriority w:val="22"/>
    <w:qFormat/>
    <w:rsid w:val="005B27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251">
      <w:bodyDiv w:val="1"/>
      <w:marLeft w:val="0"/>
      <w:marRight w:val="0"/>
      <w:marTop w:val="0"/>
      <w:marBottom w:val="0"/>
      <w:divBdr>
        <w:top w:val="none" w:sz="0" w:space="0" w:color="auto"/>
        <w:left w:val="none" w:sz="0" w:space="0" w:color="auto"/>
        <w:bottom w:val="none" w:sz="0" w:space="0" w:color="auto"/>
        <w:right w:val="none" w:sz="0" w:space="0" w:color="auto"/>
      </w:divBdr>
    </w:div>
    <w:div w:id="49037903">
      <w:bodyDiv w:val="1"/>
      <w:marLeft w:val="0"/>
      <w:marRight w:val="0"/>
      <w:marTop w:val="0"/>
      <w:marBottom w:val="0"/>
      <w:divBdr>
        <w:top w:val="none" w:sz="0" w:space="0" w:color="auto"/>
        <w:left w:val="none" w:sz="0" w:space="0" w:color="auto"/>
        <w:bottom w:val="none" w:sz="0" w:space="0" w:color="auto"/>
        <w:right w:val="none" w:sz="0" w:space="0" w:color="auto"/>
      </w:divBdr>
    </w:div>
    <w:div w:id="202645126">
      <w:bodyDiv w:val="1"/>
      <w:marLeft w:val="0"/>
      <w:marRight w:val="0"/>
      <w:marTop w:val="0"/>
      <w:marBottom w:val="0"/>
      <w:divBdr>
        <w:top w:val="none" w:sz="0" w:space="0" w:color="auto"/>
        <w:left w:val="none" w:sz="0" w:space="0" w:color="auto"/>
        <w:bottom w:val="none" w:sz="0" w:space="0" w:color="auto"/>
        <w:right w:val="none" w:sz="0" w:space="0" w:color="auto"/>
      </w:divBdr>
    </w:div>
    <w:div w:id="238904414">
      <w:bodyDiv w:val="1"/>
      <w:marLeft w:val="0"/>
      <w:marRight w:val="0"/>
      <w:marTop w:val="0"/>
      <w:marBottom w:val="0"/>
      <w:divBdr>
        <w:top w:val="none" w:sz="0" w:space="0" w:color="auto"/>
        <w:left w:val="none" w:sz="0" w:space="0" w:color="auto"/>
        <w:bottom w:val="none" w:sz="0" w:space="0" w:color="auto"/>
        <w:right w:val="none" w:sz="0" w:space="0" w:color="auto"/>
      </w:divBdr>
    </w:div>
    <w:div w:id="288316616">
      <w:bodyDiv w:val="1"/>
      <w:marLeft w:val="0"/>
      <w:marRight w:val="0"/>
      <w:marTop w:val="0"/>
      <w:marBottom w:val="0"/>
      <w:divBdr>
        <w:top w:val="none" w:sz="0" w:space="0" w:color="auto"/>
        <w:left w:val="none" w:sz="0" w:space="0" w:color="auto"/>
        <w:bottom w:val="none" w:sz="0" w:space="0" w:color="auto"/>
        <w:right w:val="none" w:sz="0" w:space="0" w:color="auto"/>
      </w:divBdr>
    </w:div>
    <w:div w:id="322049452">
      <w:bodyDiv w:val="1"/>
      <w:marLeft w:val="0"/>
      <w:marRight w:val="0"/>
      <w:marTop w:val="0"/>
      <w:marBottom w:val="0"/>
      <w:divBdr>
        <w:top w:val="none" w:sz="0" w:space="0" w:color="auto"/>
        <w:left w:val="none" w:sz="0" w:space="0" w:color="auto"/>
        <w:bottom w:val="none" w:sz="0" w:space="0" w:color="auto"/>
        <w:right w:val="none" w:sz="0" w:space="0" w:color="auto"/>
      </w:divBdr>
    </w:div>
    <w:div w:id="326398443">
      <w:bodyDiv w:val="1"/>
      <w:marLeft w:val="0"/>
      <w:marRight w:val="0"/>
      <w:marTop w:val="0"/>
      <w:marBottom w:val="0"/>
      <w:divBdr>
        <w:top w:val="none" w:sz="0" w:space="0" w:color="auto"/>
        <w:left w:val="none" w:sz="0" w:space="0" w:color="auto"/>
        <w:bottom w:val="none" w:sz="0" w:space="0" w:color="auto"/>
        <w:right w:val="none" w:sz="0" w:space="0" w:color="auto"/>
      </w:divBdr>
    </w:div>
    <w:div w:id="505751953">
      <w:bodyDiv w:val="1"/>
      <w:marLeft w:val="0"/>
      <w:marRight w:val="0"/>
      <w:marTop w:val="0"/>
      <w:marBottom w:val="0"/>
      <w:divBdr>
        <w:top w:val="none" w:sz="0" w:space="0" w:color="auto"/>
        <w:left w:val="none" w:sz="0" w:space="0" w:color="auto"/>
        <w:bottom w:val="none" w:sz="0" w:space="0" w:color="auto"/>
        <w:right w:val="none" w:sz="0" w:space="0" w:color="auto"/>
      </w:divBdr>
    </w:div>
    <w:div w:id="610015517">
      <w:bodyDiv w:val="1"/>
      <w:marLeft w:val="0"/>
      <w:marRight w:val="0"/>
      <w:marTop w:val="0"/>
      <w:marBottom w:val="0"/>
      <w:divBdr>
        <w:top w:val="none" w:sz="0" w:space="0" w:color="auto"/>
        <w:left w:val="none" w:sz="0" w:space="0" w:color="auto"/>
        <w:bottom w:val="none" w:sz="0" w:space="0" w:color="auto"/>
        <w:right w:val="none" w:sz="0" w:space="0" w:color="auto"/>
      </w:divBdr>
    </w:div>
    <w:div w:id="686516224">
      <w:bodyDiv w:val="1"/>
      <w:marLeft w:val="0"/>
      <w:marRight w:val="0"/>
      <w:marTop w:val="0"/>
      <w:marBottom w:val="0"/>
      <w:divBdr>
        <w:top w:val="none" w:sz="0" w:space="0" w:color="auto"/>
        <w:left w:val="none" w:sz="0" w:space="0" w:color="auto"/>
        <w:bottom w:val="none" w:sz="0" w:space="0" w:color="auto"/>
        <w:right w:val="none" w:sz="0" w:space="0" w:color="auto"/>
      </w:divBdr>
    </w:div>
    <w:div w:id="780802449">
      <w:bodyDiv w:val="1"/>
      <w:marLeft w:val="0"/>
      <w:marRight w:val="0"/>
      <w:marTop w:val="0"/>
      <w:marBottom w:val="0"/>
      <w:divBdr>
        <w:top w:val="none" w:sz="0" w:space="0" w:color="auto"/>
        <w:left w:val="none" w:sz="0" w:space="0" w:color="auto"/>
        <w:bottom w:val="none" w:sz="0" w:space="0" w:color="auto"/>
        <w:right w:val="none" w:sz="0" w:space="0" w:color="auto"/>
      </w:divBdr>
    </w:div>
    <w:div w:id="846481434">
      <w:bodyDiv w:val="1"/>
      <w:marLeft w:val="0"/>
      <w:marRight w:val="0"/>
      <w:marTop w:val="0"/>
      <w:marBottom w:val="0"/>
      <w:divBdr>
        <w:top w:val="none" w:sz="0" w:space="0" w:color="auto"/>
        <w:left w:val="none" w:sz="0" w:space="0" w:color="auto"/>
        <w:bottom w:val="none" w:sz="0" w:space="0" w:color="auto"/>
        <w:right w:val="none" w:sz="0" w:space="0" w:color="auto"/>
      </w:divBdr>
    </w:div>
    <w:div w:id="1625497373">
      <w:bodyDiv w:val="1"/>
      <w:marLeft w:val="0"/>
      <w:marRight w:val="0"/>
      <w:marTop w:val="0"/>
      <w:marBottom w:val="0"/>
      <w:divBdr>
        <w:top w:val="none" w:sz="0" w:space="0" w:color="auto"/>
        <w:left w:val="none" w:sz="0" w:space="0" w:color="auto"/>
        <w:bottom w:val="none" w:sz="0" w:space="0" w:color="auto"/>
        <w:right w:val="none" w:sz="0" w:space="0" w:color="auto"/>
      </w:divBdr>
    </w:div>
    <w:div w:id="1639843302">
      <w:bodyDiv w:val="1"/>
      <w:marLeft w:val="0"/>
      <w:marRight w:val="0"/>
      <w:marTop w:val="0"/>
      <w:marBottom w:val="0"/>
      <w:divBdr>
        <w:top w:val="none" w:sz="0" w:space="0" w:color="auto"/>
        <w:left w:val="none" w:sz="0" w:space="0" w:color="auto"/>
        <w:bottom w:val="none" w:sz="0" w:space="0" w:color="auto"/>
        <w:right w:val="none" w:sz="0" w:space="0" w:color="auto"/>
      </w:divBdr>
    </w:div>
    <w:div w:id="1802918210">
      <w:bodyDiv w:val="1"/>
      <w:marLeft w:val="0"/>
      <w:marRight w:val="0"/>
      <w:marTop w:val="0"/>
      <w:marBottom w:val="0"/>
      <w:divBdr>
        <w:top w:val="none" w:sz="0" w:space="0" w:color="auto"/>
        <w:left w:val="none" w:sz="0" w:space="0" w:color="auto"/>
        <w:bottom w:val="none" w:sz="0" w:space="0" w:color="auto"/>
        <w:right w:val="none" w:sz="0" w:space="0" w:color="auto"/>
      </w:divBdr>
    </w:div>
    <w:div w:id="18098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07814-5D19-4EC2-8DC9-B3166EF98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1058</Words>
  <Characters>5719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13</cp:revision>
  <cp:lastPrinted>2020-06-02T14:03:00Z</cp:lastPrinted>
  <dcterms:created xsi:type="dcterms:W3CDTF">2020-05-28T15:06:00Z</dcterms:created>
  <dcterms:modified xsi:type="dcterms:W3CDTF">2020-06-15T16:28:00Z</dcterms:modified>
</cp:coreProperties>
</file>